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DDE" w:rsidRPr="00AF0469" w:rsidRDefault="00AF0469" w:rsidP="00153DDE">
      <w:pPr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Приложение №6</w:t>
      </w:r>
    </w:p>
    <w:p w:rsidR="00153DDE" w:rsidRPr="00AF0469" w:rsidRDefault="00153DDE" w:rsidP="00153DDE">
      <w:pPr>
        <w:wordWrap w:val="0"/>
        <w:spacing w:after="0" w:line="240" w:lineRule="auto"/>
        <w:ind w:firstLineChars="200" w:firstLine="4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к Договору </w:t>
      </w:r>
      <w:r w:rsidR="0043506D"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возмездного </w:t>
      </w:r>
      <w:r w:rsidR="0043506D"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оказания</w:t>
      </w:r>
      <w:r w:rsidRPr="003A6CA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услуг №</w:t>
      </w:r>
      <w:r w:rsidR="003A6CAE" w:rsidRPr="003A6CAE">
        <w:rPr>
          <w:rFonts w:ascii="Times New Roman" w:hAnsi="Times New Roman" w:cs="Times New Roman"/>
          <w:sz w:val="20"/>
          <w:szCs w:val="20"/>
        </w:rPr>
        <w:t>70-2023-</w:t>
      </w:r>
      <w:proofErr w:type="gramStart"/>
      <w:r w:rsidR="003A6CAE" w:rsidRPr="003A6CAE">
        <w:rPr>
          <w:rFonts w:ascii="Times New Roman" w:hAnsi="Times New Roman" w:cs="Times New Roman"/>
          <w:sz w:val="20"/>
          <w:szCs w:val="20"/>
        </w:rPr>
        <w:t>000732</w:t>
      </w:r>
      <w:r w:rsidR="003A6CAE">
        <w:rPr>
          <w:rFonts w:ascii="AppleSystemUIFont" w:hAnsi="AppleSystemUIFont" w:cs="AppleSystemUIFont"/>
          <w:sz w:val="26"/>
          <w:szCs w:val="26"/>
        </w:rPr>
        <w:t xml:space="preserve"> </w:t>
      </w:r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</w:t>
      </w:r>
      <w:proofErr w:type="gramEnd"/>
      <w:r w:rsidRPr="00AF046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="006261D0">
        <w:rPr>
          <w:rFonts w:ascii="Times New Roman" w:hAnsi="Times New Roman" w:cs="Times New Roman"/>
          <w:sz w:val="20"/>
          <w:szCs w:val="20"/>
        </w:rPr>
        <w:t>«</w:t>
      </w:r>
      <w:r w:rsidR="003A6CAE">
        <w:rPr>
          <w:rFonts w:ascii="Times New Roman" w:hAnsi="Times New Roman" w:cs="Times New Roman"/>
          <w:sz w:val="20"/>
          <w:szCs w:val="20"/>
        </w:rPr>
        <w:t>12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» </w:t>
      </w:r>
      <w:r w:rsidR="003A6CAE">
        <w:rPr>
          <w:rFonts w:ascii="Times New Roman" w:hAnsi="Times New Roman" w:cs="Times New Roman"/>
          <w:sz w:val="20"/>
          <w:szCs w:val="20"/>
        </w:rPr>
        <w:t>июля</w:t>
      </w:r>
      <w:r w:rsidR="0043506D" w:rsidRPr="00F334D1">
        <w:rPr>
          <w:rFonts w:ascii="Times New Roman" w:hAnsi="Times New Roman" w:cs="Times New Roman"/>
          <w:sz w:val="20"/>
          <w:szCs w:val="20"/>
        </w:rPr>
        <w:t xml:space="preserve"> 2023г</w:t>
      </w:r>
      <w:r w:rsidR="0043506D">
        <w:rPr>
          <w:rFonts w:ascii="Times New Roman" w:hAnsi="Times New Roman" w:cs="Times New Roman"/>
        </w:rPr>
        <w:t>.</w:t>
      </w:r>
    </w:p>
    <w:p w:rsidR="00153DDE" w:rsidRPr="00AF0469" w:rsidRDefault="00153DDE" w:rsidP="00153D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53DDE" w:rsidRPr="00153DDE" w:rsidRDefault="00153DDE" w:rsidP="00153D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3DDE">
        <w:rPr>
          <w:rFonts w:ascii="Times New Roman" w:hAnsi="Times New Roman" w:cs="Times New Roman"/>
          <w:b/>
          <w:bCs/>
          <w:sz w:val="36"/>
          <w:szCs w:val="36"/>
        </w:rPr>
        <w:t>ПАСПОРТ СТАРТАП-ПРОЕКТА</w:t>
      </w:r>
    </w:p>
    <w:p w:rsidR="00153DDE" w:rsidRPr="00153DDE" w:rsidRDefault="000B2791" w:rsidP="00153DD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B2791">
        <w:rPr>
          <w:rFonts w:ascii="Times New Roman" w:hAnsi="Times New Roman" w:cs="Times New Roman"/>
          <w:sz w:val="20"/>
          <w:szCs w:val="20"/>
        </w:rPr>
        <w:t xml:space="preserve">https://pt.2035.university/project/scastlivye-roditeli </w:t>
      </w:r>
      <w:r w:rsidR="00153DDE" w:rsidRPr="00153DDE">
        <w:rPr>
          <w:rFonts w:ascii="Times New Roman" w:hAnsi="Times New Roman" w:cs="Times New Roman"/>
          <w:i/>
          <w:iCs/>
          <w:sz w:val="20"/>
          <w:szCs w:val="20"/>
        </w:rPr>
        <w:t xml:space="preserve">(ссылка на </w:t>
      </w:r>
      <w:proofErr w:type="gramStart"/>
      <w:r w:rsidR="00153DDE" w:rsidRPr="00153DDE">
        <w:rPr>
          <w:rFonts w:ascii="Times New Roman" w:hAnsi="Times New Roman" w:cs="Times New Roman"/>
          <w:i/>
          <w:iCs/>
          <w:sz w:val="20"/>
          <w:szCs w:val="20"/>
        </w:rPr>
        <w:t xml:space="preserve">проект)   </w:t>
      </w:r>
      <w:proofErr w:type="gramEnd"/>
      <w:r w:rsidR="00153DDE" w:rsidRPr="00153DD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153DDE" w:rsidRPr="00153DDE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28.11.2023 </w:t>
      </w:r>
      <w:r w:rsidR="00153DDE" w:rsidRPr="00153DDE">
        <w:rPr>
          <w:rFonts w:ascii="Times New Roman" w:hAnsi="Times New Roman" w:cs="Times New Roman"/>
          <w:i/>
          <w:iCs/>
          <w:sz w:val="20"/>
          <w:szCs w:val="20"/>
        </w:rPr>
        <w:t>(дата выгрузки)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153DDE" w:rsidRPr="00153DDE" w:rsidTr="00153DDE">
        <w:tc>
          <w:tcPr>
            <w:tcW w:w="4957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Наименование акселерационной программы</w:t>
            </w:r>
          </w:p>
        </w:tc>
        <w:tc>
          <w:tcPr>
            <w:tcW w:w="5499" w:type="dxa"/>
          </w:tcPr>
          <w:p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</w:t>
            </w:r>
            <w:proofErr w:type="spellStart"/>
            <w:r>
              <w:rPr>
                <w:rFonts w:ascii="Times New Roman" w:hAnsi="Times New Roman" w:cs="Times New Roman"/>
              </w:rPr>
              <w:t>шейп</w:t>
            </w:r>
            <w:proofErr w:type="spellEnd"/>
          </w:p>
        </w:tc>
      </w:tr>
      <w:tr w:rsidR="00153DDE" w:rsidRPr="00153DDE" w:rsidTr="00153DDE">
        <w:tc>
          <w:tcPr>
            <w:tcW w:w="4957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53DDE">
              <w:rPr>
                <w:rFonts w:ascii="Times New Roman" w:hAnsi="Times New Roman" w:cs="Times New Roman"/>
                <w:sz w:val="20"/>
              </w:rPr>
              <w:t>Дата заключения и номер Договора</w:t>
            </w:r>
          </w:p>
        </w:tc>
        <w:tc>
          <w:tcPr>
            <w:tcW w:w="5499" w:type="dxa"/>
          </w:tcPr>
          <w:p w:rsidR="00153DDE" w:rsidRPr="00153DDE" w:rsidRDefault="000820EE" w:rsidP="00153DDE">
            <w:pPr>
              <w:rPr>
                <w:rFonts w:ascii="Times New Roman" w:hAnsi="Times New Roman" w:cs="Times New Roman"/>
              </w:rPr>
            </w:pPr>
            <w:r w:rsidRPr="003A6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№</w:t>
            </w:r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70-2023-</w:t>
            </w:r>
            <w:proofErr w:type="gramStart"/>
            <w:r w:rsidRPr="003A6CAE">
              <w:rPr>
                <w:rFonts w:ascii="Times New Roman" w:hAnsi="Times New Roman" w:cs="Times New Roman"/>
                <w:sz w:val="20"/>
                <w:szCs w:val="20"/>
              </w:rPr>
              <w:t>000732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от</w:t>
            </w:r>
            <w:proofErr w:type="gramEnd"/>
            <w:r w:rsidRPr="00AF0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«12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F334D1">
              <w:rPr>
                <w:rFonts w:ascii="Times New Roman" w:hAnsi="Times New Roman" w:cs="Times New Roman"/>
                <w:sz w:val="20"/>
                <w:szCs w:val="20"/>
              </w:rPr>
              <w:t xml:space="preserve"> 2023г</w:t>
            </w:r>
          </w:p>
        </w:tc>
      </w:tr>
      <w:tr w:rsidR="00153DDE" w:rsidRPr="00153DDE" w:rsidTr="00153DDE">
        <w:tc>
          <w:tcPr>
            <w:tcW w:w="4957" w:type="dxa"/>
          </w:tcPr>
          <w:p w:rsidR="00153DDE" w:rsidRPr="000820E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Наименование Исполнителя (ИНН, ЕГРИП)</w:t>
            </w:r>
          </w:p>
        </w:tc>
        <w:tc>
          <w:tcPr>
            <w:tcW w:w="5499" w:type="dxa"/>
          </w:tcPr>
          <w:p w:rsidR="00153DDE" w:rsidRPr="000820EE" w:rsidRDefault="000820EE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EE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"ДОНСКОЙ ГОСУДАРСТВЕННЫЙ ТЕХНИЧЕСКИЙ УНИВЕРСИТЕТ",</w:t>
            </w:r>
          </w:p>
          <w:p w:rsidR="000820EE" w:rsidRPr="000820EE" w:rsidRDefault="00564B61" w:rsidP="00153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0820EE" w:rsidRPr="000820EE">
              <w:rPr>
                <w:rFonts w:ascii="Times New Roman" w:hAnsi="Times New Roman" w:cs="Times New Roman"/>
                <w:sz w:val="20"/>
                <w:szCs w:val="20"/>
              </w:rPr>
              <w:t>6165033136</w:t>
            </w:r>
          </w:p>
        </w:tc>
      </w:tr>
    </w:tbl>
    <w:p w:rsidR="00153DDE" w:rsidRPr="00153DDE" w:rsidRDefault="00153DDE" w:rsidP="00153D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463"/>
        <w:gridCol w:w="5580"/>
      </w:tblGrid>
      <w:tr w:rsidR="00153DDE" w:rsidRPr="00153DDE" w:rsidTr="00153DDE">
        <w:tc>
          <w:tcPr>
            <w:tcW w:w="562" w:type="dxa"/>
          </w:tcPr>
          <w:p w:rsidR="00153DDE" w:rsidRPr="00153DDE" w:rsidRDefault="00153DDE" w:rsidP="00153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783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 w:rsidR="00153DDE" w:rsidRPr="00153DDE" w:rsidRDefault="00F21C85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1C85">
              <w:rPr>
                <w:rFonts w:ascii="Times New Roman" w:hAnsi="Times New Roman" w:cs="Times New Roman"/>
              </w:rPr>
              <w:t>НАНО-, БИО-, ИНФОРМАЦИОННЫЕ, КОГНИТИВНЫЕ ТЕХНОЛОГИИ.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783" w:type="dxa"/>
          </w:tcPr>
          <w:p w:rsidR="00153DDE" w:rsidRPr="00153DDE" w:rsidRDefault="008A74DC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 по подбору курсов для детей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153DDE" w:rsidRDefault="000B2791" w:rsidP="00153DD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EDUNET</w:t>
            </w:r>
          </w:p>
          <w:p w:rsidR="000B2791" w:rsidRPr="000B2791" w:rsidRDefault="000B2791" w:rsidP="00153DD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TECHNET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Сквозные технологии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153DDE" w:rsidRPr="00153DDE" w:rsidRDefault="000B2791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 интеллект</w:t>
            </w:r>
          </w:p>
        </w:tc>
      </w:tr>
      <w:tr w:rsidR="00153DDE" w:rsidRPr="00153DDE" w:rsidTr="003A6CAE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:rsidR="00153DDE" w:rsidRPr="00153DDE" w:rsidRDefault="00153DDE" w:rsidP="00153D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Лидер стартап-проекта*</w:t>
            </w:r>
          </w:p>
          <w:p w:rsidR="00153DDE" w:rsidRPr="00153DDE" w:rsidRDefault="00153DDE" w:rsidP="00153DD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CD6DF4" w:rsidRDefault="00CD6DF4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Канишевская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5783" w:type="dxa"/>
          </w:tcPr>
          <w:p w:rsidR="00153DDE" w:rsidRPr="000B2791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Unti</w:t>
            </w:r>
            <w:proofErr w:type="spellEnd"/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</w:t>
            </w:r>
            <w:r w:rsidR="000B2791" w:rsidRPr="000B2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U1756172</w:t>
            </w:r>
          </w:p>
          <w:p w:rsidR="00153DDE" w:rsidRPr="000B2791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Leader ID</w:t>
            </w:r>
            <w:r w:rsidR="000B2791" w:rsidRPr="000B2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B2791" w:rsidRPr="000B2791">
              <w:rPr>
                <w:rFonts w:ascii="ALSHauss" w:hAnsi="ALSHauss"/>
                <w:color w:val="000000"/>
                <w:sz w:val="18"/>
                <w:szCs w:val="18"/>
                <w:shd w:val="clear" w:color="auto" w:fill="FFFFFF"/>
                <w:lang w:val="en-US"/>
              </w:rPr>
              <w:t>4330827</w:t>
            </w:r>
          </w:p>
          <w:p w:rsidR="00153DDE" w:rsidRPr="000B2791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7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0B2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91">
              <w:rPr>
                <w:rFonts w:ascii="Times New Roman" w:hAnsi="Times New Roman" w:cs="Times New Roman"/>
              </w:rPr>
              <w:t>Канишевская</w:t>
            </w:r>
            <w:proofErr w:type="spellEnd"/>
            <w:r w:rsidR="000B2791">
              <w:rPr>
                <w:rFonts w:ascii="Times New Roman" w:hAnsi="Times New Roman" w:cs="Times New Roman"/>
              </w:rPr>
              <w:t xml:space="preserve"> Ольга Дмитриевна</w:t>
            </w:r>
          </w:p>
          <w:p w:rsidR="00153DDE" w:rsidRPr="000B2791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7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0B2791">
              <w:rPr>
                <w:rFonts w:ascii="Times New Roman" w:hAnsi="Times New Roman" w:cs="Times New Roman"/>
                <w:sz w:val="20"/>
                <w:szCs w:val="20"/>
              </w:rPr>
              <w:t xml:space="preserve"> +79002378235</w:t>
            </w:r>
          </w:p>
          <w:p w:rsidR="00153DDE" w:rsidRPr="000B2791" w:rsidRDefault="00153DDE" w:rsidP="00153D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  <w:sz w:val="20"/>
                <w:szCs w:val="20"/>
              </w:rPr>
              <w:t>- почта</w:t>
            </w:r>
            <w:r w:rsidR="000B2791" w:rsidRPr="000B2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91" w:rsidRPr="000B2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olgakanishevskaya</w:t>
            </w:r>
            <w:proofErr w:type="spellEnd"/>
            <w:r w:rsidR="000B2791" w:rsidRPr="000B279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0B2791" w:rsidRPr="000B2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icloud</w:t>
            </w:r>
            <w:proofErr w:type="spellEnd"/>
            <w:r w:rsidR="000B2791" w:rsidRPr="000B27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2791" w:rsidRPr="000B2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153DDE" w:rsidRPr="00153DDE" w:rsidTr="00153DDE">
        <w:trPr>
          <w:trHeight w:val="841"/>
        </w:trPr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4" w:type="dxa"/>
            <w:gridSpan w:val="2"/>
          </w:tcPr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977"/>
              <w:gridCol w:w="845"/>
              <w:gridCol w:w="1346"/>
              <w:gridCol w:w="1173"/>
              <w:gridCol w:w="2549"/>
              <w:gridCol w:w="1219"/>
              <w:gridCol w:w="1311"/>
            </w:tblGrid>
            <w:tr w:rsidR="000B2791" w:rsidRPr="00153DDE" w:rsidTr="002A1D94">
              <w:tc>
                <w:tcPr>
                  <w:tcW w:w="397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977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845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346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173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2549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Телефон,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почта</w:t>
                  </w:r>
                </w:p>
              </w:tc>
              <w:tc>
                <w:tcPr>
                  <w:tcW w:w="1219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1311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Опыт и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квалификация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(краткое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описание)</w:t>
                  </w:r>
                </w:p>
              </w:tc>
            </w:tr>
            <w:tr w:rsidR="000B2791" w:rsidRPr="00153DDE" w:rsidTr="002A1D94">
              <w:trPr>
                <w:trHeight w:val="332"/>
              </w:trPr>
              <w:tc>
                <w:tcPr>
                  <w:tcW w:w="397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153DDE" w:rsidRPr="00153DDE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U1756172</w:t>
                  </w:r>
                </w:p>
              </w:tc>
              <w:tc>
                <w:tcPr>
                  <w:tcW w:w="845" w:type="dxa"/>
                </w:tcPr>
                <w:p w:rsidR="00153DDE" w:rsidRPr="00153DDE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B2791">
                    <w:rPr>
                      <w:rFonts w:ascii="ALSHauss" w:hAnsi="ALSHauss"/>
                      <w:color w:val="000000"/>
                      <w:sz w:val="18"/>
                      <w:szCs w:val="18"/>
                      <w:shd w:val="clear" w:color="auto" w:fill="FFFFFF"/>
                      <w:lang w:val="en-US"/>
                    </w:rPr>
                    <w:t>4330827</w:t>
                  </w:r>
                </w:p>
              </w:tc>
              <w:tc>
                <w:tcPr>
                  <w:tcW w:w="1346" w:type="dxa"/>
                </w:tcPr>
                <w:p w:rsidR="00153DDE" w:rsidRPr="00153DDE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Канишевская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Ольга Дмитриевна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153DDE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Лидер</w:t>
                  </w:r>
                </w:p>
              </w:tc>
              <w:tc>
                <w:tcPr>
                  <w:tcW w:w="2549" w:type="dxa"/>
                </w:tcPr>
                <w:p w:rsidR="00153DDE" w:rsidRPr="00153DDE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+79002378235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spellStart"/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olgakanishevskaya</w:t>
                  </w:r>
                  <w:proofErr w:type="spellEnd"/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@</w:t>
                  </w:r>
                  <w:proofErr w:type="spellStart"/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icloud</w:t>
                  </w:r>
                  <w:proofErr w:type="spellEnd"/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com</w:t>
                  </w:r>
                </w:p>
              </w:tc>
              <w:tc>
                <w:tcPr>
                  <w:tcW w:w="1219" w:type="dxa"/>
                </w:tcPr>
                <w:p w:rsidR="00153DDE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Менеджер, спикер</w:t>
                  </w:r>
                </w:p>
              </w:tc>
              <w:tc>
                <w:tcPr>
                  <w:tcW w:w="1311" w:type="dxa"/>
                </w:tcPr>
                <w:p w:rsidR="00153DDE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в продажах с 2019 года</w:t>
                  </w:r>
                </w:p>
              </w:tc>
            </w:tr>
            <w:tr w:rsidR="000B2791" w:rsidRPr="00153DDE" w:rsidTr="002A1D94">
              <w:tc>
                <w:tcPr>
                  <w:tcW w:w="397" w:type="dxa"/>
                </w:tcPr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153DDE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U1756168</w:t>
                  </w:r>
                </w:p>
              </w:tc>
              <w:tc>
                <w:tcPr>
                  <w:tcW w:w="845" w:type="dxa"/>
                </w:tcPr>
                <w:p w:rsidR="00153DDE" w:rsidRPr="00153DDE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LSHauss" w:hAnsi="ALSHauss"/>
                      <w:color w:val="000000"/>
                      <w:sz w:val="18"/>
                      <w:szCs w:val="18"/>
                      <w:shd w:val="clear" w:color="auto" w:fill="FFFFFF"/>
                    </w:rPr>
                    <w:t>4663208</w:t>
                  </w:r>
                </w:p>
              </w:tc>
              <w:tc>
                <w:tcPr>
                  <w:tcW w:w="1346" w:type="dxa"/>
                </w:tcPr>
                <w:p w:rsidR="00153DDE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Храмцов Илья Андреевич</w:t>
                  </w:r>
                </w:p>
                <w:p w:rsidR="00153DDE" w:rsidRPr="00153DDE" w:rsidRDefault="00153DDE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</w:tcPr>
                <w:p w:rsidR="00153DDE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Разработчик</w:t>
                  </w:r>
                </w:p>
              </w:tc>
              <w:tc>
                <w:tcPr>
                  <w:tcW w:w="2549" w:type="dxa"/>
                </w:tcPr>
                <w:p w:rsidR="000B2791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+79881312246</w:t>
                  </w:r>
                </w:p>
                <w:p w:rsidR="000B2791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xomkare1z@gmail.com</w:t>
                  </w:r>
                </w:p>
              </w:tc>
              <w:tc>
                <w:tcPr>
                  <w:tcW w:w="1219" w:type="dxa"/>
                </w:tcPr>
                <w:p w:rsidR="00153DDE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Дизайнер, разработчик, тестировщик</w:t>
                  </w:r>
                </w:p>
              </w:tc>
              <w:tc>
                <w:tcPr>
                  <w:tcW w:w="1311" w:type="dxa"/>
                </w:tcPr>
                <w:p w:rsidR="00153DDE" w:rsidRPr="000B2791" w:rsidRDefault="000B2791" w:rsidP="00153DD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27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в дизайне с 2014 года</w:t>
                  </w:r>
                </w:p>
              </w:tc>
            </w:tr>
          </w:tbl>
          <w:p w:rsidR="00153DDE" w:rsidRPr="00153DDE" w:rsidRDefault="00153DDE" w:rsidP="00153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3DDE" w:rsidRPr="00153DDE" w:rsidTr="00153DDE">
        <w:trPr>
          <w:trHeight w:val="841"/>
        </w:trPr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:rsidR="00153DDE" w:rsidRPr="00153DDE" w:rsidRDefault="00153DDE" w:rsidP="00153D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153DDE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153DDE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детализация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</w:t>
            </w:r>
            <w:r w:rsidR="00D42283"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</w:t>
            </w:r>
            <w:r w:rsid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асти применения результатов, потенциальные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783" w:type="dxa"/>
          </w:tcPr>
          <w:p w:rsidR="00153DDE" w:rsidRPr="0041183C" w:rsidRDefault="0041183C" w:rsidP="00153DDE">
            <w:pPr>
              <w:rPr>
                <w:rFonts w:ascii="Times New Roman" w:hAnsi="Times New Roman" w:cs="Times New Roman"/>
              </w:rPr>
            </w:pPr>
            <w:r w:rsidRPr="0041183C">
              <w:rPr>
                <w:rFonts w:ascii="Times New Roman" w:hAnsi="Times New Roman" w:cs="Times New Roman"/>
              </w:rPr>
              <w:t xml:space="preserve">Наш проект </w:t>
            </w:r>
            <w:r>
              <w:rPr>
                <w:rFonts w:ascii="Times New Roman" w:hAnsi="Times New Roman" w:cs="Times New Roman"/>
              </w:rPr>
              <w:t>–</w:t>
            </w:r>
            <w:r w:rsidRPr="0041183C">
              <w:rPr>
                <w:rFonts w:ascii="Times New Roman" w:hAnsi="Times New Roman" w:cs="Times New Roman"/>
              </w:rPr>
              <w:t xml:space="preserve"> это инновационная онлайн-платформа, созданная с целью помочь родителям легко находить информацию о детских кружках и занятиях, которые доступны в их регионе. Платформа предоставит подробную информацию о различных кружках, их расписаниях, местоположении, стоимости и возрастных ограничениях. Мы стремимся сделать поиск и выбор занятий для детей удобными и информативными.</w:t>
            </w:r>
          </w:p>
        </w:tc>
      </w:tr>
      <w:tr w:rsidR="00D42283" w:rsidRPr="00153DDE" w:rsidTr="003A6CAE">
        <w:tc>
          <w:tcPr>
            <w:tcW w:w="562" w:type="dxa"/>
          </w:tcPr>
          <w:p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D42283" w:rsidRPr="00D42283" w:rsidRDefault="00D42283" w:rsidP="00D42283">
            <w:pPr>
              <w:jc w:val="center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Какой продукт (товар/ услуга/ устройство/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ПО/ 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хнология/ процесс и т.д.) будет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продаваться*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максимально понятно и емко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информация о продукте, лежащем в осно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проекта, благодаря реализации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которог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 планируется получать основной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</w:t>
            </w:r>
          </w:p>
        </w:tc>
        <w:tc>
          <w:tcPr>
            <w:tcW w:w="5783" w:type="dxa"/>
          </w:tcPr>
          <w:p w:rsidR="00153DDE" w:rsidRPr="00153DDE" w:rsidRDefault="00F21C85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Платформа (сайт, мобильное приложение) с интеграцией искусственного интеллекта.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Какую и чью (какого типа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потребителей)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проблему решает*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я максимально и емко информация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 пробл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еме потенциального потребителя,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которую (полностью или частично) 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может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решить ваш продукт</w:t>
            </w:r>
          </w:p>
        </w:tc>
        <w:tc>
          <w:tcPr>
            <w:tcW w:w="5783" w:type="dxa"/>
          </w:tcPr>
          <w:p w:rsidR="00CF76D4" w:rsidRDefault="00F21C85" w:rsidP="00CF7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проблем</w:t>
            </w:r>
            <w:r w:rsidR="00CF76D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родителей</w:t>
            </w:r>
            <w:r w:rsidR="00CF76D4">
              <w:rPr>
                <w:rFonts w:ascii="Times New Roman" w:hAnsi="Times New Roman" w:cs="Times New Roman"/>
              </w:rPr>
              <w:t>:</w:t>
            </w:r>
          </w:p>
          <w:p w:rsidR="00CF76D4" w:rsidRPr="00CF76D4" w:rsidRDefault="00CF76D4" w:rsidP="00CF76D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Многие люди не могут уделять все 24 часа в сутках своим детям. Из-за этого приходится нанимать няню, просить родственников или друзей посидеть с ребенком.</w:t>
            </w:r>
          </w:p>
          <w:p w:rsidR="00CF76D4" w:rsidRPr="00CF76D4" w:rsidRDefault="00CF76D4" w:rsidP="00CF76D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Ребенок в этот момент не развивается.</w:t>
            </w:r>
          </w:p>
          <w:p w:rsidR="00CF76D4" w:rsidRPr="00CF76D4" w:rsidRDefault="00CF76D4" w:rsidP="00CF76D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Родители не могут найти информацию о дополнительных занятиях, тратят на это большое количество времени, сил и денежных средств.</w:t>
            </w:r>
          </w:p>
          <w:p w:rsidR="00CF76D4" w:rsidRPr="00CF76D4" w:rsidRDefault="00CF76D4" w:rsidP="00CF76D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Многие не могут выбрать из предложенных вариантов, потому что нет описания и отзывов людей, которые уже попробовали эти занятия.</w:t>
            </w:r>
          </w:p>
          <w:p w:rsidR="00153DDE" w:rsidRPr="00CF76D4" w:rsidRDefault="00CF76D4" w:rsidP="00CF76D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Интересы ребенка учитываются редко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Потенциальные потребительские сегменты*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потенциаль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ных потребителях с указанием их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 (детализация предусмотрена в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части 3 данной таблицы): 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юридических лиц</w:t>
            </w:r>
          </w:p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категория бизнеса, отрасль, и т.д.; </w:t>
            </w: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Для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лиц – демографические данные,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вкус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ы, уровень образования, уровень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ребления и т.д.; географическое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располож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ение потребителей, сектор рынка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(B2B, B2C и др.)</w:t>
            </w:r>
          </w:p>
        </w:tc>
        <w:tc>
          <w:tcPr>
            <w:tcW w:w="5783" w:type="dxa"/>
          </w:tcPr>
          <w:p w:rsidR="00153DDE" w:rsidRPr="009F06FA" w:rsidRDefault="009F06FA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разных возрастов. Родители и опекуны всех возрастов. Географическое расположение не имеет значения. Проект затрагивает несколько сегментов рынка: образование и развитие, семейные и детские услуги и технологии для родителей;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D42283" w:rsidRDefault="00153DDE" w:rsidP="00153DDE">
            <w:pPr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основе какого научно-технического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решения и/или результата будет создан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 (с указанием использования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собственных или существующих</w:t>
            </w:r>
          </w:p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разработок)*</w:t>
            </w:r>
            <w:proofErr w:type="gramEnd"/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технических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решений с их кратким описанием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783" w:type="dxa"/>
          </w:tcPr>
          <w:p w:rsidR="00CF76D4" w:rsidRDefault="009F06FA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Web</w:t>
            </w:r>
            <w:r w:rsidRPr="009F06F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разработка</w:t>
            </w:r>
            <w:r w:rsidR="00CF76D4">
              <w:rPr>
                <w:rFonts w:ascii="Times New Roman" w:hAnsi="Times New Roman" w:cs="Times New Roman"/>
              </w:rPr>
              <w:t xml:space="preserve"> – </w:t>
            </w:r>
            <w:r w:rsidR="00CF76D4" w:rsidRPr="00CF76D4">
              <w:rPr>
                <w:rFonts w:ascii="Times New Roman" w:hAnsi="Times New Roman" w:cs="Times New Roman"/>
              </w:rPr>
              <w:t xml:space="preserve">создание веб-сайтов. Этапы: проектирование, </w:t>
            </w:r>
            <w:proofErr w:type="spellStart"/>
            <w:r w:rsidR="00CF76D4" w:rsidRPr="00CF76D4">
              <w:rPr>
                <w:rFonts w:ascii="Times New Roman" w:hAnsi="Times New Roman" w:cs="Times New Roman"/>
              </w:rPr>
              <w:t>фронтенд</w:t>
            </w:r>
            <w:proofErr w:type="spellEnd"/>
            <w:r w:rsidR="00CF76D4" w:rsidRPr="00CF76D4">
              <w:rPr>
                <w:rFonts w:ascii="Times New Roman" w:hAnsi="Times New Roman" w:cs="Times New Roman"/>
              </w:rPr>
              <w:t xml:space="preserve"> (интерфейс), </w:t>
            </w:r>
            <w:proofErr w:type="spellStart"/>
            <w:r w:rsidR="00CF76D4" w:rsidRPr="00CF76D4">
              <w:rPr>
                <w:rFonts w:ascii="Times New Roman" w:hAnsi="Times New Roman" w:cs="Times New Roman"/>
              </w:rPr>
              <w:t>бекенд</w:t>
            </w:r>
            <w:proofErr w:type="spellEnd"/>
            <w:r w:rsidR="00CF76D4" w:rsidRPr="00CF76D4">
              <w:rPr>
                <w:rFonts w:ascii="Times New Roman" w:hAnsi="Times New Roman" w:cs="Times New Roman"/>
              </w:rPr>
              <w:t xml:space="preserve"> (сервер), базы данных, тестирование, развертывание. Поддержка и обновление обеспечивают нормальную работу сайта.</w:t>
            </w:r>
          </w:p>
          <w:p w:rsidR="00CF76D4" w:rsidRDefault="00CF76D4" w:rsidP="00153DDE">
            <w:p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lastRenderedPageBreak/>
              <w:t xml:space="preserve">Разработка компьютерных программ </w:t>
            </w:r>
            <w:r>
              <w:rPr>
                <w:rFonts w:ascii="Times New Roman" w:hAnsi="Times New Roman" w:cs="Times New Roman"/>
              </w:rPr>
              <w:t>–</w:t>
            </w:r>
            <w:r w:rsidRPr="00CF76D4">
              <w:rPr>
                <w:rFonts w:ascii="Times New Roman" w:hAnsi="Times New Roman" w:cs="Times New Roman"/>
              </w:rPr>
              <w:t xml:space="preserve"> создание программного обеспечения для выполнения конкретных задач. Процесс включает в себя анализ требований, проектирование, написание кода, тестирование и внедрение программы.</w:t>
            </w:r>
          </w:p>
          <w:p w:rsidR="00153DDE" w:rsidRPr="009F06FA" w:rsidRDefault="00CF76D4" w:rsidP="00153DDE">
            <w:p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 xml:space="preserve">Машинное обучение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CF76D4">
              <w:rPr>
                <w:rFonts w:ascii="Times New Roman" w:hAnsi="Times New Roman" w:cs="Times New Roman"/>
              </w:rPr>
              <w:t>это область искусственного интеллекта, где компьютерные системы обучаются из опыта и данных, а не явно программируются для выполнения задач. Алгоритмы машинного обучения используются для обнаружения закономерностей в данных и принятия решений без явного программирования. Процесс включает в себя тренировку моделей на больших объемах данных для распознавания образов, прогнозирования результатов или принятия решений на основе новых входных данных.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sz w:val="20"/>
                <w:szCs w:val="20"/>
              </w:rPr>
              <w:t>Бизнес-модель*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кратко описание способа,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планируется использовать для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ценности и получения прибыли, в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том чис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ле, как планируется выстраивать отношения с потребителями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ставщиками, способы привлечения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финансовы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 и иных ресурсов, какие каналы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продвижения и сбыта продукта планируется</w:t>
            </w:r>
          </w:p>
          <w:p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и развивать, и т.д.</w:t>
            </w:r>
          </w:p>
        </w:tc>
        <w:tc>
          <w:tcPr>
            <w:tcW w:w="5783" w:type="dxa"/>
          </w:tcPr>
          <w:p w:rsidR="00153DDE" w:rsidRPr="00153DDE" w:rsidRDefault="00B11CD5" w:rsidP="00B11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получени</w:t>
            </w:r>
            <w:r w:rsidR="002A1D9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прибыли будет использоваться подписочная модель. Потребителю будут предлагаться услуги поиска дополнительных занятий, исходя из потребностей ребенка, а также отзывы, система фильтрации поиска и навыки ИИ. Поставщиками услуг (информации) будут выступать: детские образовательные и спортивные учреждения, а также другие заинтересованные лица. Каналы продвижения: ш</w:t>
            </w:r>
            <w:r w:rsidRPr="00B11CD5">
              <w:rPr>
                <w:rFonts w:ascii="Times New Roman" w:hAnsi="Times New Roman" w:cs="Times New Roman"/>
              </w:rPr>
              <w:t xml:space="preserve">колы, </w:t>
            </w:r>
            <w:r>
              <w:rPr>
                <w:rFonts w:ascii="Times New Roman" w:hAnsi="Times New Roman" w:cs="Times New Roman"/>
              </w:rPr>
              <w:t xml:space="preserve">другие </w:t>
            </w:r>
            <w:r w:rsidRPr="00B11CD5">
              <w:rPr>
                <w:rFonts w:ascii="Times New Roman" w:hAnsi="Times New Roman" w:cs="Times New Roman"/>
              </w:rPr>
              <w:t>учебные заведения</w:t>
            </w:r>
            <w:r>
              <w:rPr>
                <w:rFonts w:ascii="Times New Roman" w:hAnsi="Times New Roman" w:cs="Times New Roman"/>
              </w:rPr>
              <w:t>, п</w:t>
            </w:r>
            <w:r w:rsidRPr="00B11CD5">
              <w:rPr>
                <w:rFonts w:ascii="Times New Roman" w:hAnsi="Times New Roman" w:cs="Times New Roman"/>
              </w:rPr>
              <w:t>оисковики</w:t>
            </w:r>
            <w:r>
              <w:rPr>
                <w:rFonts w:ascii="Times New Roman" w:hAnsi="Times New Roman" w:cs="Times New Roman"/>
              </w:rPr>
              <w:t>, с</w:t>
            </w:r>
            <w:r w:rsidRPr="00B11CD5">
              <w:rPr>
                <w:rFonts w:ascii="Times New Roman" w:hAnsi="Times New Roman" w:cs="Times New Roman"/>
              </w:rPr>
              <w:t>оцсети</w:t>
            </w:r>
            <w:r>
              <w:rPr>
                <w:rFonts w:ascii="Times New Roman" w:hAnsi="Times New Roman" w:cs="Times New Roman"/>
              </w:rPr>
              <w:t>, л</w:t>
            </w:r>
            <w:r w:rsidRPr="00B11CD5">
              <w:rPr>
                <w:rFonts w:ascii="Times New Roman" w:hAnsi="Times New Roman" w:cs="Times New Roman"/>
              </w:rPr>
              <w:t>окальные площадки</w:t>
            </w:r>
            <w:r>
              <w:rPr>
                <w:rFonts w:ascii="Times New Roman" w:hAnsi="Times New Roman" w:cs="Times New Roman"/>
              </w:rPr>
              <w:t>, м</w:t>
            </w:r>
            <w:r w:rsidRPr="00B11CD5">
              <w:rPr>
                <w:rFonts w:ascii="Times New Roman" w:hAnsi="Times New Roman" w:cs="Times New Roman"/>
              </w:rPr>
              <w:t>ероприятия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конкуренты*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Кратко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указываются основные конкуренты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(не менее 5)</w:t>
            </w:r>
          </w:p>
        </w:tc>
        <w:tc>
          <w:tcPr>
            <w:tcW w:w="5783" w:type="dxa"/>
          </w:tcPr>
          <w:p w:rsidR="00153DDE" w:rsidRPr="00B11CD5" w:rsidRDefault="00B11CD5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 w:rsidRPr="00B11CD5"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Bebeshka</w:t>
            </w:r>
            <w:proofErr w:type="spellEnd"/>
            <w:r w:rsidRPr="00B11CD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журналы, газеты, СМИ, локальное продвижение в учебных заведениях, сайт «</w:t>
            </w:r>
            <w:proofErr w:type="spellStart"/>
            <w:r>
              <w:rPr>
                <w:rFonts w:ascii="Times New Roman" w:hAnsi="Times New Roman" w:cs="Times New Roman"/>
              </w:rPr>
              <w:t>Авито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Ценностное предложение*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ется объяснение, почему клиенты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должны 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ести дела с вами, а не с вашими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конкуре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нтами, и с самого начала делает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очевидными преимущества ваших продуктов</w:t>
            </w:r>
          </w:p>
          <w:p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 услуг</w:t>
            </w:r>
          </w:p>
        </w:tc>
        <w:tc>
          <w:tcPr>
            <w:tcW w:w="5783" w:type="dxa"/>
          </w:tcPr>
          <w:p w:rsidR="00153DDE" w:rsidRPr="00153DDE" w:rsidRDefault="00B11CD5" w:rsidP="00153DDE">
            <w:pPr>
              <w:rPr>
                <w:rFonts w:ascii="Times New Roman" w:hAnsi="Times New Roman" w:cs="Times New Roman"/>
              </w:rPr>
            </w:pPr>
            <w:r w:rsidRPr="00B11CD5">
              <w:rPr>
                <w:rFonts w:ascii="Times New Roman" w:hAnsi="Times New Roman" w:cs="Times New Roman"/>
              </w:rPr>
              <w:t>Платформа представляет собой центр структурированной информации о дополнительных детских занятиях, где искусственный интеллект выступает в роли помощника. Она обеспечивает широкий выбор активностей, позволяя каждому ребенку найти подходящее занятие. Легкий поиск и фильтрация по местоположению, цене, возрасту и интересам ребенка делают процесс выбора простым. Родители могут оставлять отзывы и оценки, что помогает другим пользователям принимать взвешенные решения. Информативные профили с фотографиями и описаниями каждого занятия обеспечивают полное представление о предложенных возможностях.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ие реализуемости (устойчивости)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биз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неса (конкурентные преимущества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включая наличие уникальных РИД,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ующих индустриальных партнеров, </w:t>
            </w: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доступ к ограниченным ресурсам и т.д.);</w:t>
            </w:r>
          </w:p>
          <w:p w:rsid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дефицит, дешевизна, уникальность и </w:t>
            </w:r>
            <w:proofErr w:type="gramStart"/>
            <w:r w:rsidRPr="00D422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т.п.)*</w:t>
            </w:r>
            <w:proofErr w:type="gramEnd"/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ргументы в пользу реализуемости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идеи, в чем ее полезность и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востребов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анность продукта по сравнению с </w:t>
            </w: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другими продуктами на рынке, чем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обосновывается потенциальная</w:t>
            </w:r>
          </w:p>
          <w:p w:rsidR="00D42283" w:rsidRPr="00D42283" w:rsidRDefault="00D42283" w:rsidP="00D422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прибыльность бизнеса, насколько будет</w:t>
            </w:r>
          </w:p>
          <w:p w:rsidR="00153DDE" w:rsidRPr="00D42283" w:rsidRDefault="00D42283" w:rsidP="00D422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22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 устойчивым</w:t>
            </w:r>
          </w:p>
        </w:tc>
        <w:tc>
          <w:tcPr>
            <w:tcW w:w="5783" w:type="dxa"/>
          </w:tcPr>
          <w:p w:rsidR="00153DDE" w:rsidRPr="00153DDE" w:rsidRDefault="008A74DC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интервью</w:t>
            </w:r>
            <w:r w:rsidR="00B11CD5">
              <w:rPr>
                <w:rFonts w:ascii="Times New Roman" w:hAnsi="Times New Roman" w:cs="Times New Roman"/>
              </w:rPr>
              <w:t xml:space="preserve">, благодаря которым было выяснено, что те люди, у которых есть дети, </w:t>
            </w:r>
            <w:r w:rsidR="001F77C5">
              <w:rPr>
                <w:rFonts w:ascii="Times New Roman" w:hAnsi="Times New Roman" w:cs="Times New Roman"/>
              </w:rPr>
              <w:t>нуждаются в услугах, которые мы будем предлагать. На нашей платформе будет актуальная, структурированная информация, список занятий будет из большинства городов страны, а также отзывы и система фильтрации поиска, чего нет у конкурентов. Потенциальная прибыльность обосновывается тем, что рынок достаточно большой, конкуренция маленькая и то, что предлагаем мы, нет ни у кого.</w:t>
            </w:r>
          </w:p>
        </w:tc>
      </w:tr>
      <w:tr w:rsidR="00D42283" w:rsidRPr="00153DDE" w:rsidTr="003A6CAE">
        <w:tc>
          <w:tcPr>
            <w:tcW w:w="562" w:type="dxa"/>
          </w:tcPr>
          <w:p w:rsidR="00D42283" w:rsidRPr="00153DDE" w:rsidRDefault="00D42283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D42283" w:rsidRPr="00141CEC" w:rsidRDefault="00D42283" w:rsidP="00141C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технические параметры,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включая обоснование соответствия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идеи/задела тематическому направлению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(лоту)*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Pr="00141CEC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 w:rsid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>1. Интеграция ИИ: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 xml:space="preserve">Технический параметр: </w:t>
            </w:r>
            <w:r>
              <w:rPr>
                <w:rFonts w:ascii="Times New Roman" w:hAnsi="Times New Roman" w:cs="Times New Roman"/>
              </w:rPr>
              <w:t>в</w:t>
            </w:r>
            <w:r w:rsidRPr="00636490">
              <w:rPr>
                <w:rFonts w:ascii="Times New Roman" w:hAnsi="Times New Roman" w:cs="Times New Roman"/>
              </w:rPr>
              <w:t>недрение алгоритмов машинного обучения для персонализированных рекомендаций занятий, основанных на данных о предпочтениях ребенка.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>Обоснование: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636490">
              <w:rPr>
                <w:rFonts w:ascii="Times New Roman" w:hAnsi="Times New Roman" w:cs="Times New Roman"/>
              </w:rPr>
              <w:t>то соответствует идее создания умной и персонализированной платформы, а также поддерживает концепцию использования ИИ в контексте образовательных технологий.</w:t>
            </w:r>
          </w:p>
          <w:p w:rsid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490">
              <w:rPr>
                <w:rFonts w:ascii="Times New Roman" w:hAnsi="Times New Roman" w:cs="Times New Roman"/>
              </w:rPr>
              <w:t xml:space="preserve">Удобный </w:t>
            </w:r>
            <w:r>
              <w:rPr>
                <w:rFonts w:ascii="Times New Roman" w:hAnsi="Times New Roman" w:cs="Times New Roman"/>
              </w:rPr>
              <w:t>п</w:t>
            </w:r>
            <w:r w:rsidRPr="00636490">
              <w:rPr>
                <w:rFonts w:ascii="Times New Roman" w:hAnsi="Times New Roman" w:cs="Times New Roman"/>
              </w:rPr>
              <w:t xml:space="preserve">оиск и </w:t>
            </w:r>
            <w:r>
              <w:rPr>
                <w:rFonts w:ascii="Times New Roman" w:hAnsi="Times New Roman" w:cs="Times New Roman"/>
              </w:rPr>
              <w:t>ф</w:t>
            </w:r>
            <w:r w:rsidRPr="00636490">
              <w:rPr>
                <w:rFonts w:ascii="Times New Roman" w:hAnsi="Times New Roman" w:cs="Times New Roman"/>
              </w:rPr>
              <w:t>ильтрация: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 xml:space="preserve">Технический параметр: </w:t>
            </w:r>
            <w:r>
              <w:rPr>
                <w:rFonts w:ascii="Times New Roman" w:hAnsi="Times New Roman" w:cs="Times New Roman"/>
              </w:rPr>
              <w:t>р</w:t>
            </w:r>
            <w:r w:rsidRPr="00636490">
              <w:rPr>
                <w:rFonts w:ascii="Times New Roman" w:hAnsi="Times New Roman" w:cs="Times New Roman"/>
              </w:rPr>
              <w:t>азработка эффективного механизма поиска и фильтрации, учитывающего параметры местоположения, цены, возраста и интересов ребенка.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 xml:space="preserve">Обоснование: </w:t>
            </w:r>
            <w:r>
              <w:rPr>
                <w:rFonts w:ascii="Times New Roman" w:hAnsi="Times New Roman" w:cs="Times New Roman"/>
              </w:rPr>
              <w:t>э</w:t>
            </w:r>
            <w:r w:rsidRPr="00636490">
              <w:rPr>
                <w:rFonts w:ascii="Times New Roman" w:hAnsi="Times New Roman" w:cs="Times New Roman"/>
              </w:rPr>
              <w:t>то обеспечивает удобство использования для родителей, соответствуя идеи легкости поиска подходящих занятий.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 xml:space="preserve">3. Информативные </w:t>
            </w:r>
            <w:r>
              <w:rPr>
                <w:rFonts w:ascii="Times New Roman" w:hAnsi="Times New Roman" w:cs="Times New Roman"/>
              </w:rPr>
              <w:t>п</w:t>
            </w:r>
            <w:r w:rsidRPr="00636490">
              <w:rPr>
                <w:rFonts w:ascii="Times New Roman" w:hAnsi="Times New Roman" w:cs="Times New Roman"/>
              </w:rPr>
              <w:t>рофили: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 xml:space="preserve">Технический параметр: </w:t>
            </w:r>
            <w:r>
              <w:rPr>
                <w:rFonts w:ascii="Times New Roman" w:hAnsi="Times New Roman" w:cs="Times New Roman"/>
              </w:rPr>
              <w:t>с</w:t>
            </w:r>
            <w:r w:rsidRPr="00636490">
              <w:rPr>
                <w:rFonts w:ascii="Times New Roman" w:hAnsi="Times New Roman" w:cs="Times New Roman"/>
              </w:rPr>
              <w:t>оздание детальных и информативных профилей для каждого кружка с фотографиями и описанием.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 xml:space="preserve">Обоснование: </w:t>
            </w:r>
            <w:r>
              <w:rPr>
                <w:rFonts w:ascii="Times New Roman" w:hAnsi="Times New Roman" w:cs="Times New Roman"/>
              </w:rPr>
              <w:t>п</w:t>
            </w:r>
            <w:r w:rsidRPr="00636490">
              <w:rPr>
                <w:rFonts w:ascii="Times New Roman" w:hAnsi="Times New Roman" w:cs="Times New Roman"/>
              </w:rPr>
              <w:t>редоставление полной информации соответствует идее предоставления родителям всей необходимой информации для принятия решения.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 xml:space="preserve">4. Система </w:t>
            </w:r>
            <w:r>
              <w:rPr>
                <w:rFonts w:ascii="Times New Roman" w:hAnsi="Times New Roman" w:cs="Times New Roman"/>
              </w:rPr>
              <w:t>о</w:t>
            </w:r>
            <w:r w:rsidRPr="00636490">
              <w:rPr>
                <w:rFonts w:ascii="Times New Roman" w:hAnsi="Times New Roman" w:cs="Times New Roman"/>
              </w:rPr>
              <w:t xml:space="preserve">тзывов и </w:t>
            </w:r>
            <w:r>
              <w:rPr>
                <w:rFonts w:ascii="Times New Roman" w:hAnsi="Times New Roman" w:cs="Times New Roman"/>
              </w:rPr>
              <w:t>р</w:t>
            </w:r>
            <w:r w:rsidRPr="00636490">
              <w:rPr>
                <w:rFonts w:ascii="Times New Roman" w:hAnsi="Times New Roman" w:cs="Times New Roman"/>
              </w:rPr>
              <w:t>ейтингов: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 xml:space="preserve">Технический параметр: </w:t>
            </w:r>
            <w:r>
              <w:rPr>
                <w:rFonts w:ascii="Times New Roman" w:hAnsi="Times New Roman" w:cs="Times New Roman"/>
              </w:rPr>
              <w:t>р</w:t>
            </w:r>
            <w:r w:rsidRPr="00636490">
              <w:rPr>
                <w:rFonts w:ascii="Times New Roman" w:hAnsi="Times New Roman" w:cs="Times New Roman"/>
              </w:rPr>
              <w:t>азработка системы для оставления отзывов и установления рейтингов для каждого занятия.</w:t>
            </w:r>
          </w:p>
          <w:p w:rsidR="00153DDE" w:rsidRPr="00141CEC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 xml:space="preserve">Обоснование: </w:t>
            </w:r>
            <w:r>
              <w:rPr>
                <w:rFonts w:ascii="Times New Roman" w:hAnsi="Times New Roman" w:cs="Times New Roman"/>
              </w:rPr>
              <w:t>э</w:t>
            </w:r>
            <w:r w:rsidRPr="00636490">
              <w:rPr>
                <w:rFonts w:ascii="Times New Roman" w:hAnsi="Times New Roman" w:cs="Times New Roman"/>
              </w:rPr>
              <w:t>то поддерживает идею обеспечения прозрачности и доверия среди пользователей платформы.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Организационные, производственные и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финансовые параметры бизнеса*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783" w:type="dxa"/>
          </w:tcPr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>Организационные параметры: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636490">
              <w:rPr>
                <w:rFonts w:ascii="Times New Roman" w:hAnsi="Times New Roman" w:cs="Times New Roman"/>
              </w:rPr>
              <w:t>ормирование компетентной команды, эффективное управление проектом, установление партнерских отношений.</w:t>
            </w:r>
          </w:p>
          <w:p w:rsidR="00636490" w:rsidRPr="00636490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>Производственные параметры: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636490">
              <w:rPr>
                <w:rFonts w:ascii="Times New Roman" w:hAnsi="Times New Roman" w:cs="Times New Roman"/>
              </w:rPr>
              <w:t>оздание и поддержка технической инфраструктуры, регулярное обновление и развитие платформы.</w:t>
            </w:r>
          </w:p>
          <w:p w:rsidR="00153DDE" w:rsidRPr="00141CEC" w:rsidRDefault="00636490" w:rsidP="006364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6490">
              <w:rPr>
                <w:rFonts w:ascii="Times New Roman" w:hAnsi="Times New Roman" w:cs="Times New Roman"/>
              </w:rPr>
              <w:t>Финансовые параметры: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636490">
              <w:rPr>
                <w:rFonts w:ascii="Times New Roman" w:hAnsi="Times New Roman" w:cs="Times New Roman"/>
              </w:rPr>
              <w:t>азработка прозрачной бизнес-модели, управление бюджетом и затратами, прогнозирование прибыли, обеспечение финансовой устойчивости бизнеса.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конкурентные преимущества*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(сравнение по стоимостным, техническим параметрам и проч.)</w:t>
            </w:r>
          </w:p>
        </w:tc>
        <w:tc>
          <w:tcPr>
            <w:tcW w:w="5783" w:type="dxa"/>
          </w:tcPr>
          <w:p w:rsidR="00153DDE" w:rsidRPr="00141CEC" w:rsidRDefault="003930CE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 и персонализация, широкий спектр кружков, удобный поиск и фильтрация, актуальная и структурированная информация, система отзывов, информативные профили и карточки занятий.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Научно-техническое решение и/или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результаты, необходимые для создания продукции*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Описываются технические параметры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научно-технических решений/ результатов, указанных пункте 12, подтверждающие/ обосновывающие достижение характеристик продукта, обеспечивающих</w:t>
            </w:r>
          </w:p>
        </w:tc>
        <w:tc>
          <w:tcPr>
            <w:tcW w:w="5783" w:type="dxa"/>
          </w:tcPr>
          <w:p w:rsidR="003930CE" w:rsidRPr="003930CE" w:rsidRDefault="003930CE" w:rsidP="003930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30CE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0CE">
              <w:rPr>
                <w:rFonts w:ascii="Times New Roman" w:hAnsi="Times New Roman" w:cs="Times New Roman"/>
              </w:rPr>
              <w:t>Web-разработка</w:t>
            </w:r>
            <w:r>
              <w:rPr>
                <w:rFonts w:ascii="Times New Roman" w:hAnsi="Times New Roman" w:cs="Times New Roman"/>
              </w:rPr>
              <w:t>: с</w:t>
            </w:r>
            <w:r w:rsidRPr="003930CE">
              <w:rPr>
                <w:rFonts w:ascii="Times New Roman" w:hAnsi="Times New Roman" w:cs="Times New Roman"/>
              </w:rPr>
              <w:t>оздание и поддержка веб-приложения для доступа к платформе через браузер.</w:t>
            </w:r>
          </w:p>
          <w:p w:rsidR="003930CE" w:rsidRPr="003930CE" w:rsidRDefault="003930CE" w:rsidP="003930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30C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0CE">
              <w:rPr>
                <w:rFonts w:ascii="Times New Roman" w:hAnsi="Times New Roman" w:cs="Times New Roman"/>
              </w:rPr>
              <w:t>Разработка программ</w:t>
            </w:r>
            <w:r>
              <w:rPr>
                <w:rFonts w:ascii="Times New Roman" w:hAnsi="Times New Roman" w:cs="Times New Roman"/>
              </w:rPr>
              <w:t xml:space="preserve">: создание </w:t>
            </w:r>
            <w:r w:rsidRPr="003930CE">
              <w:rPr>
                <w:rFonts w:ascii="Times New Roman" w:hAnsi="Times New Roman" w:cs="Times New Roman"/>
              </w:rPr>
              <w:t>программного обеспечения для функциональности платформы.</w:t>
            </w:r>
          </w:p>
          <w:p w:rsidR="003930CE" w:rsidRPr="003930CE" w:rsidRDefault="003930CE" w:rsidP="003930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30CE">
              <w:rPr>
                <w:rFonts w:ascii="Times New Roman" w:hAnsi="Times New Roman" w:cs="Times New Roman"/>
              </w:rPr>
              <w:lastRenderedPageBreak/>
              <w:t xml:space="preserve">3. Обработка и </w:t>
            </w:r>
            <w:r>
              <w:rPr>
                <w:rFonts w:ascii="Times New Roman" w:hAnsi="Times New Roman" w:cs="Times New Roman"/>
              </w:rPr>
              <w:t>а</w:t>
            </w:r>
            <w:r w:rsidRPr="003930CE">
              <w:rPr>
                <w:rFonts w:ascii="Times New Roman" w:hAnsi="Times New Roman" w:cs="Times New Roman"/>
              </w:rPr>
              <w:t xml:space="preserve">нализ </w:t>
            </w:r>
            <w:r>
              <w:rPr>
                <w:rFonts w:ascii="Times New Roman" w:hAnsi="Times New Roman" w:cs="Times New Roman"/>
              </w:rPr>
              <w:t>д</w:t>
            </w:r>
            <w:r w:rsidRPr="003930CE">
              <w:rPr>
                <w:rFonts w:ascii="Times New Roman" w:hAnsi="Times New Roman" w:cs="Times New Roman"/>
              </w:rPr>
              <w:t>анных: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3930CE">
              <w:rPr>
                <w:rFonts w:ascii="Times New Roman" w:hAnsi="Times New Roman" w:cs="Times New Roman"/>
              </w:rPr>
              <w:t>бор, хранение и анализ данных для принятия решений.</w:t>
            </w:r>
          </w:p>
          <w:p w:rsidR="00153DDE" w:rsidRPr="00141CEC" w:rsidRDefault="003930CE" w:rsidP="003930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30CE">
              <w:rPr>
                <w:rFonts w:ascii="Times New Roman" w:hAnsi="Times New Roman" w:cs="Times New Roman"/>
              </w:rPr>
              <w:t>4. Машинное Обучение: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3930CE">
              <w:rPr>
                <w:rFonts w:ascii="Times New Roman" w:hAnsi="Times New Roman" w:cs="Times New Roman"/>
              </w:rPr>
              <w:t>рименение алгоритмов для улучшения рекомендаций платформы.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«Задел». Уровень готовности продукта TRL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 акселерационной программы (организационные, кадровые, материальные и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др.), позволяющие максимально эффективно развивать стартап дальше</w:t>
            </w:r>
          </w:p>
        </w:tc>
        <w:tc>
          <w:tcPr>
            <w:tcW w:w="5783" w:type="dxa"/>
          </w:tcPr>
          <w:p w:rsidR="00153DDE" w:rsidRDefault="008A74DC" w:rsidP="00CF76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TRL</w:t>
            </w:r>
            <w:r w:rsidRPr="002A1D94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76D4">
              <w:rPr>
                <w:rFonts w:ascii="Times New Roman" w:hAnsi="Times New Roman" w:cs="Times New Roman"/>
              </w:rPr>
              <w:t>(</w:t>
            </w:r>
            <w:r w:rsidR="00CF76D4" w:rsidRPr="00CF76D4">
              <w:rPr>
                <w:rFonts w:ascii="Times New Roman" w:hAnsi="Times New Roman" w:cs="Times New Roman"/>
              </w:rPr>
              <w:t>свидетельствует о ранней стадии разработки технологии, когда она еще находится в начальной фазе концепции и требует дополнительного исследования и тестирования для уточнения своих возможностей и перспектив.</w:t>
            </w:r>
            <w:r w:rsidR="00CF76D4">
              <w:rPr>
                <w:rFonts w:ascii="Times New Roman" w:hAnsi="Times New Roman" w:cs="Times New Roman"/>
              </w:rPr>
              <w:t>)</w:t>
            </w:r>
          </w:p>
          <w:p w:rsidR="003930CE" w:rsidRPr="00CF76D4" w:rsidRDefault="00CF76D4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Определены целевые области применения технологии и ее критические элементы. Разработана концепция продукта.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 проекта научным и(или)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научно-техническим приоритетам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образовательной организации/региона</w:t>
            </w:r>
          </w:p>
          <w:p w:rsidR="00153DDE" w:rsidRPr="00141CEC" w:rsidRDefault="00D42283" w:rsidP="00141CE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заявителя/предприятия*</w:t>
            </w:r>
          </w:p>
          <w:p w:rsidR="00D42283" w:rsidRPr="00141CEC" w:rsidRDefault="00D42283" w:rsidP="00141C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:rsidR="00153DDE" w:rsidRPr="00141CEC" w:rsidRDefault="008A74DC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продвижения будущего продукта*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указать, какую маркетинговую стратегию планируется применять, привести</w:t>
            </w:r>
          </w:p>
          <w:p w:rsidR="00153DDE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783" w:type="dxa"/>
          </w:tcPr>
          <w:p w:rsidR="00153DDE" w:rsidRPr="00141CEC" w:rsidRDefault="003930CE" w:rsidP="003930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930CE">
              <w:rPr>
                <w:rFonts w:ascii="Times New Roman" w:hAnsi="Times New Roman" w:cs="Times New Roman"/>
              </w:rPr>
              <w:t>Каналы</w:t>
            </w:r>
            <w:r>
              <w:rPr>
                <w:rFonts w:ascii="Times New Roman" w:hAnsi="Times New Roman" w:cs="Times New Roman"/>
              </w:rPr>
              <w:t>: ш</w:t>
            </w:r>
            <w:r w:rsidRPr="003930CE">
              <w:rPr>
                <w:rFonts w:ascii="Times New Roman" w:hAnsi="Times New Roman" w:cs="Times New Roman"/>
              </w:rPr>
              <w:t>колы, учебные заведения</w:t>
            </w:r>
            <w:r>
              <w:rPr>
                <w:rFonts w:ascii="Times New Roman" w:hAnsi="Times New Roman" w:cs="Times New Roman"/>
              </w:rPr>
              <w:t>, п</w:t>
            </w:r>
            <w:r w:rsidRPr="003930CE">
              <w:rPr>
                <w:rFonts w:ascii="Times New Roman" w:hAnsi="Times New Roman" w:cs="Times New Roman"/>
              </w:rPr>
              <w:t>оисковики</w:t>
            </w:r>
            <w:r>
              <w:rPr>
                <w:rFonts w:ascii="Times New Roman" w:hAnsi="Times New Roman" w:cs="Times New Roman"/>
              </w:rPr>
              <w:t>, с</w:t>
            </w:r>
            <w:r w:rsidRPr="003930CE">
              <w:rPr>
                <w:rFonts w:ascii="Times New Roman" w:hAnsi="Times New Roman" w:cs="Times New Roman"/>
              </w:rPr>
              <w:t>оцсети</w:t>
            </w:r>
            <w:r>
              <w:rPr>
                <w:rFonts w:ascii="Times New Roman" w:hAnsi="Times New Roman" w:cs="Times New Roman"/>
              </w:rPr>
              <w:t>, л</w:t>
            </w:r>
            <w:r w:rsidRPr="003930CE">
              <w:rPr>
                <w:rFonts w:ascii="Times New Roman" w:hAnsi="Times New Roman" w:cs="Times New Roman"/>
              </w:rPr>
              <w:t>окальные площадки</w:t>
            </w:r>
            <w:r>
              <w:rPr>
                <w:rFonts w:ascii="Times New Roman" w:hAnsi="Times New Roman" w:cs="Times New Roman"/>
              </w:rPr>
              <w:t>, м</w:t>
            </w:r>
            <w:r w:rsidRPr="003930CE">
              <w:rPr>
                <w:rFonts w:ascii="Times New Roman" w:hAnsi="Times New Roman" w:cs="Times New Roman"/>
              </w:rPr>
              <w:t>ероприятия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Каналы сбыта будущего продукта*</w:t>
            </w: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42283" w:rsidRPr="00141CEC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</w:t>
            </w:r>
          </w:p>
          <w:p w:rsidR="00153DDE" w:rsidRDefault="00D42283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3506D" w:rsidRPr="00141CEC" w:rsidRDefault="0043506D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783" w:type="dxa"/>
          </w:tcPr>
          <w:p w:rsidR="00153DDE" w:rsidRDefault="002A1D94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930CE">
              <w:rPr>
                <w:rFonts w:ascii="Times New Roman" w:hAnsi="Times New Roman" w:cs="Times New Roman"/>
              </w:rPr>
              <w:t>н</w:t>
            </w:r>
            <w:r w:rsidR="008A74DC">
              <w:rPr>
                <w:rFonts w:ascii="Times New Roman" w:hAnsi="Times New Roman" w:cs="Times New Roman"/>
              </w:rPr>
              <w:t>лайн продажи</w:t>
            </w:r>
            <w:r>
              <w:rPr>
                <w:rFonts w:ascii="Times New Roman" w:hAnsi="Times New Roman" w:cs="Times New Roman"/>
              </w:rPr>
              <w:t xml:space="preserve"> в социальных сетях: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</w:rPr>
              <w:t>, на сайтах партнеров.</w:t>
            </w:r>
          </w:p>
          <w:p w:rsidR="002A1D94" w:rsidRPr="00141CEC" w:rsidRDefault="002A1D94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Обоснование: короткий путь потребителя от раздумывания до покупки.</w:t>
            </w:r>
          </w:p>
        </w:tc>
      </w:tr>
      <w:tr w:rsidR="00141CEC" w:rsidRPr="00153DDE" w:rsidTr="003A6CAE">
        <w:tc>
          <w:tcPr>
            <w:tcW w:w="562" w:type="dxa"/>
          </w:tcPr>
          <w:p w:rsidR="00141CEC" w:rsidRPr="00153DDE" w:rsidRDefault="00141CEC" w:rsidP="00153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2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:rsidR="00141CEC" w:rsidRPr="00141CEC" w:rsidRDefault="00141CEC" w:rsidP="00141CE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141CEC" w:rsidRPr="00153DDE" w:rsidTr="00141CEC">
        <w:tc>
          <w:tcPr>
            <w:tcW w:w="562" w:type="dxa"/>
          </w:tcPr>
          <w:p w:rsidR="00141CEC" w:rsidRPr="00153DDE" w:rsidRDefault="00141CEC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проблемы*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CEC" w:rsidRPr="00141CEC" w:rsidRDefault="00141CEC" w:rsidP="00141C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783" w:type="dxa"/>
          </w:tcPr>
          <w:p w:rsidR="005F7552" w:rsidRPr="00CF76D4" w:rsidRDefault="005F7552" w:rsidP="005F7552">
            <w:p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Отсутствие информации: многие родители сталкиваются с проблемой поиска детских кружков и занятий.</w:t>
            </w:r>
          </w:p>
          <w:p w:rsidR="00CF76D4" w:rsidRPr="00CF76D4" w:rsidRDefault="00CF76D4" w:rsidP="00CF76D4">
            <w:p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Многие люди не могут уделять все 24 часа в сутках своим детям. Из-за этого приходится нанимать няню, просить родственников или друзей посидеть с ребенком.</w:t>
            </w:r>
          </w:p>
          <w:p w:rsidR="00CF76D4" w:rsidRPr="00CF76D4" w:rsidRDefault="00CF76D4" w:rsidP="00CF76D4">
            <w:p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Ребенок в этот момент не развивается.</w:t>
            </w:r>
          </w:p>
          <w:p w:rsidR="00CF76D4" w:rsidRPr="00CF76D4" w:rsidRDefault="00CF76D4" w:rsidP="00CF76D4">
            <w:p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Родители не могут найти информацию о дополнительных занятиях, тратят на это большое количество времени, сил и денежных средств.</w:t>
            </w:r>
          </w:p>
          <w:p w:rsidR="00CF76D4" w:rsidRPr="00CF76D4" w:rsidRDefault="00CF76D4" w:rsidP="00CF76D4">
            <w:p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Многие не могут выбрать из предложенных вариантов, потому что нет описания и отзывов людей, которые уже попробовали эти занятия.</w:t>
            </w:r>
          </w:p>
          <w:p w:rsidR="00141CEC" w:rsidRPr="00CF76D4" w:rsidRDefault="00CF76D4" w:rsidP="00CF76D4">
            <w:pPr>
              <w:rPr>
                <w:rFonts w:ascii="Times New Roman" w:hAnsi="Times New Roman" w:cs="Times New Roman"/>
              </w:rPr>
            </w:pPr>
            <w:r w:rsidRPr="00CF76D4">
              <w:rPr>
                <w:rFonts w:ascii="Times New Roman" w:hAnsi="Times New Roman" w:cs="Times New Roman"/>
              </w:rPr>
              <w:t>Интересы ребенка учитываются редко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решена)*</w:t>
            </w:r>
            <w:proofErr w:type="gramEnd"/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783" w:type="dxa"/>
          </w:tcPr>
          <w:p w:rsidR="00153DDE" w:rsidRPr="005F7552" w:rsidRDefault="005F7552" w:rsidP="005F7552">
            <w:pPr>
              <w:rPr>
                <w:rFonts w:ascii="Times New Roman" w:hAnsi="Times New Roman" w:cs="Times New Roman"/>
              </w:rPr>
            </w:pPr>
            <w:r w:rsidRPr="005F7552">
              <w:rPr>
                <w:rFonts w:ascii="Times New Roman" w:hAnsi="Times New Roman" w:cs="Times New Roman"/>
              </w:rPr>
              <w:t>Решаются все проблемы: мы предоставим место для поиска и сравнения различных активностей для детей. Наша платформа предоставит родителям варианты, информацию, отзывы, чтобы помочь им принять решение. Помогать в поиске будет ИИ. Наш проект поможет родителям найти активности, соответствующие уникальным интересам и потребностям их детей.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5783" w:type="dxa"/>
          </w:tcPr>
          <w:p w:rsidR="00153DDE" w:rsidRPr="00153DDE" w:rsidRDefault="005F7552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сталкиваются с такой проблемой: выбрать занятие для ребенка. Чтобы не искать информацию на нескольких сайтах, не спрашивать у знакомых и не ходить по различным учебным заведениям, человек заходит на нашу платформу, где указывает нужные ему параметры, а система выдаёт ему варианты, соответствующие запросу.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Каким способом будет решена проблема*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3DDE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783" w:type="dxa"/>
          </w:tcPr>
          <w:p w:rsidR="00153DDE" w:rsidRPr="00153DDE" w:rsidRDefault="0033208A" w:rsidP="00153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платформа поможет найти занятие для ребенка или, как минимум, сузит круг поисков.</w:t>
            </w:r>
          </w:p>
        </w:tc>
      </w:tr>
      <w:tr w:rsidR="00153DDE" w:rsidRPr="00153DDE" w:rsidTr="00D42283">
        <w:tc>
          <w:tcPr>
            <w:tcW w:w="562" w:type="dxa"/>
          </w:tcPr>
          <w:p w:rsidR="00153DDE" w:rsidRPr="00153DDE" w:rsidRDefault="00153DDE" w:rsidP="00153DDE">
            <w:pPr>
              <w:rPr>
                <w:rFonts w:ascii="Times New Roman" w:hAnsi="Times New Roman" w:cs="Times New Roman"/>
              </w:rPr>
            </w:pPr>
            <w:r w:rsidRPr="00153D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потенциала «рынка» и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рентабельности бизнеса*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</w:t>
            </w:r>
          </w:p>
          <w:p w:rsidR="00153DDE" w:rsidRPr="00141CEC" w:rsidRDefault="00141CEC" w:rsidP="00141CEC">
            <w:pPr>
              <w:tabs>
                <w:tab w:val="left" w:pos="120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указанную в пункте 7.</w:t>
            </w:r>
          </w:p>
        </w:tc>
        <w:tc>
          <w:tcPr>
            <w:tcW w:w="5783" w:type="dxa"/>
          </w:tcPr>
          <w:p w:rsidR="0033208A" w:rsidRPr="0033208A" w:rsidRDefault="0033208A" w:rsidP="0033208A">
            <w:pPr>
              <w:rPr>
                <w:rFonts w:ascii="Times New Roman" w:hAnsi="Times New Roman" w:cs="Times New Roman"/>
              </w:rPr>
            </w:pPr>
            <w:r w:rsidRPr="0033208A">
              <w:rPr>
                <w:rFonts w:ascii="Times New Roman" w:hAnsi="Times New Roman" w:cs="Times New Roman"/>
              </w:rPr>
              <w:t>TAM – 605</w:t>
            </w:r>
            <w:r w:rsidR="00CF76D4">
              <w:rPr>
                <w:rFonts w:ascii="Times New Roman" w:hAnsi="Times New Roman" w:cs="Times New Roman"/>
              </w:rPr>
              <w:t xml:space="preserve"> млрд.</w:t>
            </w:r>
            <w:r w:rsidRPr="0033208A">
              <w:rPr>
                <w:rFonts w:ascii="Times New Roman" w:hAnsi="Times New Roman" w:cs="Times New Roman"/>
              </w:rPr>
              <w:t xml:space="preserve"> руб.   Рост ≈ 17% в год</w:t>
            </w:r>
          </w:p>
          <w:p w:rsidR="0033208A" w:rsidRPr="0033208A" w:rsidRDefault="0033208A" w:rsidP="0033208A">
            <w:pPr>
              <w:rPr>
                <w:rFonts w:ascii="Times New Roman" w:hAnsi="Times New Roman" w:cs="Times New Roman"/>
              </w:rPr>
            </w:pPr>
            <w:r w:rsidRPr="0033208A">
              <w:rPr>
                <w:rFonts w:ascii="Times New Roman" w:hAnsi="Times New Roman" w:cs="Times New Roman"/>
              </w:rPr>
              <w:t>SAM – 46</w:t>
            </w:r>
            <w:r w:rsidR="00CF76D4">
              <w:rPr>
                <w:rFonts w:ascii="Times New Roman" w:hAnsi="Times New Roman" w:cs="Times New Roman"/>
              </w:rPr>
              <w:t>,8 млрд.</w:t>
            </w:r>
            <w:r w:rsidRPr="0033208A">
              <w:rPr>
                <w:rFonts w:ascii="Times New Roman" w:hAnsi="Times New Roman" w:cs="Times New Roman"/>
              </w:rPr>
              <w:t xml:space="preserve"> руб.    Рост ≈ 25% в год</w:t>
            </w:r>
          </w:p>
          <w:p w:rsidR="00153DDE" w:rsidRDefault="0033208A" w:rsidP="0033208A">
            <w:pPr>
              <w:rPr>
                <w:rFonts w:ascii="Times New Roman" w:hAnsi="Times New Roman" w:cs="Times New Roman"/>
              </w:rPr>
            </w:pPr>
            <w:r w:rsidRPr="0033208A">
              <w:rPr>
                <w:rFonts w:ascii="Times New Roman" w:hAnsi="Times New Roman" w:cs="Times New Roman"/>
              </w:rPr>
              <w:t>SOM – 6</w:t>
            </w:r>
            <w:r w:rsidR="00CF76D4">
              <w:rPr>
                <w:rFonts w:ascii="Times New Roman" w:hAnsi="Times New Roman" w:cs="Times New Roman"/>
              </w:rPr>
              <w:t xml:space="preserve"> млрд.</w:t>
            </w:r>
            <w:r w:rsidRPr="0033208A">
              <w:rPr>
                <w:rFonts w:ascii="Times New Roman" w:hAnsi="Times New Roman" w:cs="Times New Roman"/>
              </w:rPr>
              <w:t xml:space="preserve"> руб.</w:t>
            </w:r>
          </w:p>
          <w:p w:rsidR="0033208A" w:rsidRPr="0033208A" w:rsidRDefault="0033208A" w:rsidP="0033208A">
            <w:pPr>
              <w:rPr>
                <w:rFonts w:ascii="Times New Roman" w:hAnsi="Times New Roman" w:cs="Times New Roman"/>
              </w:rPr>
            </w:pPr>
            <w:r w:rsidRPr="0033208A">
              <w:rPr>
                <w:rFonts w:ascii="Times New Roman" w:hAnsi="Times New Roman" w:cs="Times New Roman"/>
              </w:rPr>
              <w:t>Доходы</w:t>
            </w:r>
            <w:r>
              <w:rPr>
                <w:rFonts w:ascii="Times New Roman" w:hAnsi="Times New Roman" w:cs="Times New Roman"/>
              </w:rPr>
              <w:t>:</w:t>
            </w:r>
            <w:r w:rsidRPr="0033208A">
              <w:rPr>
                <w:rFonts w:ascii="Times New Roman" w:hAnsi="Times New Roman" w:cs="Times New Roman"/>
              </w:rPr>
              <w:t xml:space="preserve"> 1</w:t>
            </w:r>
            <w:r w:rsidR="007C0557">
              <w:rPr>
                <w:rFonts w:ascii="Times New Roman" w:hAnsi="Times New Roman" w:cs="Times New Roman"/>
              </w:rPr>
              <w:t>2</w:t>
            </w:r>
            <w:r w:rsidR="00CF76D4">
              <w:rPr>
                <w:rFonts w:ascii="Times New Roman" w:hAnsi="Times New Roman" w:cs="Times New Roman"/>
              </w:rPr>
              <w:t xml:space="preserve"> млн.</w:t>
            </w:r>
            <w:r w:rsidRPr="0033208A">
              <w:rPr>
                <w:rFonts w:ascii="Times New Roman" w:hAnsi="Times New Roman" w:cs="Times New Roman"/>
              </w:rPr>
              <w:t xml:space="preserve"> руб. в год (40.000 клиентов)</w:t>
            </w:r>
          </w:p>
          <w:p w:rsidR="0033208A" w:rsidRPr="0033208A" w:rsidRDefault="0033208A" w:rsidP="0033208A">
            <w:pPr>
              <w:rPr>
                <w:rFonts w:ascii="Times New Roman" w:hAnsi="Times New Roman" w:cs="Times New Roman"/>
              </w:rPr>
            </w:pPr>
            <w:r w:rsidRPr="0033208A">
              <w:rPr>
                <w:rFonts w:ascii="Times New Roman" w:hAnsi="Times New Roman" w:cs="Times New Roman"/>
              </w:rPr>
              <w:t>Расходы</w:t>
            </w:r>
            <w:r>
              <w:rPr>
                <w:rFonts w:ascii="Times New Roman" w:hAnsi="Times New Roman" w:cs="Times New Roman"/>
              </w:rPr>
              <w:t>:</w:t>
            </w:r>
            <w:r w:rsidRPr="0033208A">
              <w:rPr>
                <w:rFonts w:ascii="Times New Roman" w:hAnsi="Times New Roman" w:cs="Times New Roman"/>
              </w:rPr>
              <w:t xml:space="preserve"> 9</w:t>
            </w:r>
            <w:r w:rsidR="00CF76D4">
              <w:rPr>
                <w:rFonts w:ascii="Times New Roman" w:hAnsi="Times New Roman" w:cs="Times New Roman"/>
              </w:rPr>
              <w:t>,84 млн.</w:t>
            </w:r>
            <w:r w:rsidRPr="0033208A">
              <w:rPr>
                <w:rFonts w:ascii="Times New Roman" w:hAnsi="Times New Roman" w:cs="Times New Roman"/>
              </w:rPr>
              <w:t xml:space="preserve"> руб. в год</w:t>
            </w:r>
          </w:p>
          <w:p w:rsidR="0033208A" w:rsidRPr="0033208A" w:rsidRDefault="0033208A" w:rsidP="0033208A">
            <w:pPr>
              <w:rPr>
                <w:rFonts w:ascii="Times New Roman" w:hAnsi="Times New Roman" w:cs="Times New Roman"/>
              </w:rPr>
            </w:pPr>
            <w:r w:rsidRPr="0033208A">
              <w:rPr>
                <w:rFonts w:ascii="Times New Roman" w:hAnsi="Times New Roman" w:cs="Times New Roman"/>
              </w:rPr>
              <w:t>Выручка</w:t>
            </w:r>
            <w:r>
              <w:rPr>
                <w:rFonts w:ascii="Times New Roman" w:hAnsi="Times New Roman" w:cs="Times New Roman"/>
              </w:rPr>
              <w:t>:</w:t>
            </w:r>
            <w:r w:rsidRPr="0033208A">
              <w:rPr>
                <w:rFonts w:ascii="Times New Roman" w:hAnsi="Times New Roman" w:cs="Times New Roman"/>
              </w:rPr>
              <w:t xml:space="preserve"> </w:t>
            </w:r>
            <w:r w:rsidR="007C0557">
              <w:rPr>
                <w:rFonts w:ascii="Times New Roman" w:hAnsi="Times New Roman" w:cs="Times New Roman"/>
              </w:rPr>
              <w:t>2</w:t>
            </w:r>
            <w:r w:rsidR="00CF76D4">
              <w:rPr>
                <w:rFonts w:ascii="Times New Roman" w:hAnsi="Times New Roman" w:cs="Times New Roman"/>
              </w:rPr>
              <w:t>,16 млн.</w:t>
            </w:r>
            <w:r w:rsidRPr="0033208A">
              <w:rPr>
                <w:rFonts w:ascii="Times New Roman" w:hAnsi="Times New Roman" w:cs="Times New Roman"/>
              </w:rPr>
              <w:t xml:space="preserve"> руб. в год</w:t>
            </w:r>
          </w:p>
          <w:p w:rsidR="0033208A" w:rsidRPr="0033208A" w:rsidRDefault="0033208A" w:rsidP="0033208A">
            <w:pPr>
              <w:rPr>
                <w:rFonts w:ascii="Times New Roman" w:hAnsi="Times New Roman" w:cs="Times New Roman"/>
              </w:rPr>
            </w:pPr>
            <w:r w:rsidRPr="0033208A">
              <w:rPr>
                <w:rFonts w:ascii="Times New Roman" w:hAnsi="Times New Roman" w:cs="Times New Roman"/>
              </w:rPr>
              <w:t>Количество сделок до 1 млн. руб.</w:t>
            </w:r>
            <w:r>
              <w:rPr>
                <w:rFonts w:ascii="Times New Roman" w:hAnsi="Times New Roman" w:cs="Times New Roman"/>
              </w:rPr>
              <w:t>:</w:t>
            </w:r>
            <w:r w:rsidRPr="0033208A">
              <w:rPr>
                <w:rFonts w:ascii="Times New Roman" w:hAnsi="Times New Roman" w:cs="Times New Roman"/>
              </w:rPr>
              <w:t xml:space="preserve"> 3</w:t>
            </w:r>
            <w:r w:rsidR="00CF76D4">
              <w:rPr>
                <w:rFonts w:ascii="Times New Roman" w:hAnsi="Times New Roman" w:cs="Times New Roman"/>
              </w:rPr>
              <w:t xml:space="preserve"> </w:t>
            </w:r>
            <w:r w:rsidRPr="0033208A">
              <w:rPr>
                <w:rFonts w:ascii="Times New Roman" w:hAnsi="Times New Roman" w:cs="Times New Roman"/>
              </w:rPr>
              <w:t>334</w:t>
            </w:r>
          </w:p>
          <w:p w:rsidR="0033208A" w:rsidRDefault="0033208A" w:rsidP="0033208A">
            <w:pPr>
              <w:rPr>
                <w:rFonts w:ascii="Times New Roman" w:hAnsi="Times New Roman" w:cs="Times New Roman"/>
              </w:rPr>
            </w:pPr>
            <w:r w:rsidRPr="0033208A">
              <w:rPr>
                <w:rFonts w:ascii="Times New Roman" w:hAnsi="Times New Roman" w:cs="Times New Roman"/>
              </w:rPr>
              <w:t>Количество сделок до окупаемости</w:t>
            </w:r>
            <w:r>
              <w:rPr>
                <w:rFonts w:ascii="Times New Roman" w:hAnsi="Times New Roman" w:cs="Times New Roman"/>
              </w:rPr>
              <w:t>:</w:t>
            </w:r>
            <w:r w:rsidRPr="0033208A">
              <w:rPr>
                <w:rFonts w:ascii="Times New Roman" w:hAnsi="Times New Roman" w:cs="Times New Roman"/>
              </w:rPr>
              <w:t xml:space="preserve"> 32</w:t>
            </w:r>
            <w:r w:rsidR="00CF76D4">
              <w:rPr>
                <w:rFonts w:ascii="Times New Roman" w:hAnsi="Times New Roman" w:cs="Times New Roman"/>
              </w:rPr>
              <w:t xml:space="preserve"> </w:t>
            </w:r>
            <w:r w:rsidRPr="0033208A">
              <w:rPr>
                <w:rFonts w:ascii="Times New Roman" w:hAnsi="Times New Roman" w:cs="Times New Roman"/>
              </w:rPr>
              <w:t>800</w:t>
            </w:r>
          </w:p>
          <w:p w:rsidR="0033208A" w:rsidRPr="00153DDE" w:rsidRDefault="0033208A" w:rsidP="0033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окупаемости: 1 год.</w:t>
            </w:r>
          </w:p>
        </w:tc>
      </w:tr>
    </w:tbl>
    <w:p w:rsidR="00153DDE" w:rsidRPr="00153DDE" w:rsidRDefault="00153DDE" w:rsidP="00153DDE">
      <w:pPr>
        <w:rPr>
          <w:rFonts w:ascii="Times New Roman" w:hAnsi="Times New Roman" w:cs="Times New Roman"/>
        </w:rPr>
      </w:pPr>
    </w:p>
    <w:p w:rsidR="00153DDE" w:rsidRDefault="00141CEC" w:rsidP="00141C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sz w:val="32"/>
          <w:szCs w:val="32"/>
        </w:rPr>
        <w:t>ПЛАН ДАЛЬНЕЙШЕГО РАЗВИТИЯ СТАРТАП-ПРОЕКТА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CEC" w:rsidTr="00141CEC">
        <w:trPr>
          <w:trHeight w:val="1199"/>
        </w:trPr>
        <w:tc>
          <w:tcPr>
            <w:tcW w:w="10456" w:type="dxa"/>
          </w:tcPr>
          <w:p w:rsidR="002A1D94" w:rsidRPr="002C5FCA" w:rsidRDefault="002A1D94" w:rsidP="002A1D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Выполнение работ по разработке продукции:</w:t>
            </w:r>
          </w:p>
          <w:p w:rsidR="002A1D94" w:rsidRPr="002C5FCA" w:rsidRDefault="002A1D94" w:rsidP="002A1D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1. Научно-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2C5FCA">
              <w:rPr>
                <w:rFonts w:ascii="Times New Roman" w:hAnsi="Times New Roman" w:cs="Times New Roman"/>
                <w:sz w:val="20"/>
              </w:rPr>
              <w:t xml:space="preserve">ехнические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C5FCA">
              <w:rPr>
                <w:rFonts w:ascii="Times New Roman" w:hAnsi="Times New Roman" w:cs="Times New Roman"/>
                <w:sz w:val="20"/>
              </w:rPr>
              <w:t>сследования:</w:t>
            </w:r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  <w:r w:rsidRPr="002C5FCA">
              <w:rPr>
                <w:rFonts w:ascii="Times New Roman" w:hAnsi="Times New Roman" w:cs="Times New Roman"/>
                <w:sz w:val="20"/>
              </w:rPr>
              <w:t>роведение фундаментальных и прикладных исследований для определения технической основы проекта.</w:t>
            </w:r>
          </w:p>
          <w:p w:rsidR="002A1D94" w:rsidRPr="002C5FCA" w:rsidRDefault="002A1D94" w:rsidP="002A1D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2. Технологические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C5FCA">
              <w:rPr>
                <w:rFonts w:ascii="Times New Roman" w:hAnsi="Times New Roman" w:cs="Times New Roman"/>
                <w:sz w:val="20"/>
              </w:rPr>
              <w:t>сследования:</w:t>
            </w: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2C5FCA">
              <w:rPr>
                <w:rFonts w:ascii="Times New Roman" w:hAnsi="Times New Roman" w:cs="Times New Roman"/>
                <w:sz w:val="20"/>
              </w:rPr>
              <w:t>нализ существующих технологий и разработка новых методов, необходимых для достижения целей проекта.</w:t>
            </w:r>
          </w:p>
          <w:p w:rsidR="002A1D94" w:rsidRPr="002C5FCA" w:rsidRDefault="002A1D94" w:rsidP="002A1D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3. Создание MVP:</w:t>
            </w:r>
            <w:r>
              <w:rPr>
                <w:rFonts w:ascii="Times New Roman" w:hAnsi="Times New Roman" w:cs="Times New Roman"/>
                <w:sz w:val="20"/>
              </w:rPr>
              <w:t xml:space="preserve"> р</w:t>
            </w:r>
            <w:r w:rsidRPr="002C5FCA">
              <w:rPr>
                <w:rFonts w:ascii="Times New Roman" w:hAnsi="Times New Roman" w:cs="Times New Roman"/>
                <w:sz w:val="20"/>
              </w:rPr>
              <w:t>азработка прототипа или MVP с использованием результатов научных и технологических исследований.</w:t>
            </w:r>
          </w:p>
          <w:p w:rsidR="002A1D94" w:rsidRPr="002C5FCA" w:rsidRDefault="002A1D94" w:rsidP="002A1D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4. Технологическое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C5FCA">
              <w:rPr>
                <w:rFonts w:ascii="Times New Roman" w:hAnsi="Times New Roman" w:cs="Times New Roman"/>
                <w:sz w:val="20"/>
              </w:rPr>
              <w:t xml:space="preserve">сследование и 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2C5FCA">
              <w:rPr>
                <w:rFonts w:ascii="Times New Roman" w:hAnsi="Times New Roman" w:cs="Times New Roman"/>
                <w:sz w:val="20"/>
              </w:rPr>
              <w:t>азвитие (TRL) 3:</w:t>
            </w:r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  <w:r w:rsidRPr="002C5FCA">
              <w:rPr>
                <w:rFonts w:ascii="Times New Roman" w:hAnsi="Times New Roman" w:cs="Times New Roman"/>
                <w:sz w:val="20"/>
              </w:rPr>
              <w:t>еревод результатов исследований в технологическое решение, достигающее уровня TRL 3.</w:t>
            </w:r>
          </w:p>
          <w:p w:rsidR="002A1D94" w:rsidRPr="002C5FCA" w:rsidRDefault="002A1D94" w:rsidP="002A1D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5. Доведение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2C5FCA">
              <w:rPr>
                <w:rFonts w:ascii="Times New Roman" w:hAnsi="Times New Roman" w:cs="Times New Roman"/>
                <w:sz w:val="20"/>
              </w:rPr>
              <w:t xml:space="preserve">родукции до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2C5FCA">
              <w:rPr>
                <w:rFonts w:ascii="Times New Roman" w:hAnsi="Times New Roman" w:cs="Times New Roman"/>
                <w:sz w:val="20"/>
              </w:rPr>
              <w:t>ровня TRL 3:</w:t>
            </w:r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  <w:r w:rsidRPr="002C5FCA">
              <w:rPr>
                <w:rFonts w:ascii="Times New Roman" w:hAnsi="Times New Roman" w:cs="Times New Roman"/>
                <w:sz w:val="20"/>
              </w:rPr>
              <w:t>роцесс адаптации и оптимизации технических решений для достижения уровня TRL 3.</w:t>
            </w:r>
          </w:p>
          <w:p w:rsidR="002A1D94" w:rsidRPr="002C5FCA" w:rsidRDefault="002A1D94" w:rsidP="002A1D9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6. Обоснование 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2C5FCA">
              <w:rPr>
                <w:rFonts w:ascii="Times New Roman" w:hAnsi="Times New Roman" w:cs="Times New Roman"/>
                <w:sz w:val="20"/>
              </w:rPr>
              <w:t xml:space="preserve">еализации MVP и 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2C5FCA">
              <w:rPr>
                <w:rFonts w:ascii="Times New Roman" w:hAnsi="Times New Roman" w:cs="Times New Roman"/>
                <w:sz w:val="20"/>
              </w:rPr>
              <w:t>остижения TRL 3:</w:t>
            </w:r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  <w:r w:rsidRPr="002C5FCA">
              <w:rPr>
                <w:rFonts w:ascii="Times New Roman" w:hAnsi="Times New Roman" w:cs="Times New Roman"/>
                <w:sz w:val="20"/>
              </w:rPr>
              <w:t>редоставление детального обоснования возможности разработки MVP и достижения уровня TRL 3 в рамках реализации договора гранта.</w:t>
            </w:r>
          </w:p>
          <w:p w:rsidR="00141CEC" w:rsidRDefault="002A1D94" w:rsidP="002A1D94">
            <w:pPr>
              <w:rPr>
                <w:rFonts w:ascii="Times New Roman" w:hAnsi="Times New Roman" w:cs="Times New Roman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7. Прогнозирование 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2C5FCA">
              <w:rPr>
                <w:rFonts w:ascii="Times New Roman" w:hAnsi="Times New Roman" w:cs="Times New Roman"/>
                <w:sz w:val="20"/>
              </w:rPr>
              <w:t>альнейшего</w:t>
            </w:r>
            <w:r>
              <w:rPr>
                <w:rFonts w:ascii="Times New Roman" w:hAnsi="Times New Roman" w:cs="Times New Roman"/>
                <w:sz w:val="20"/>
              </w:rPr>
              <w:t xml:space="preserve"> р</w:t>
            </w:r>
            <w:r w:rsidRPr="002C5FCA">
              <w:rPr>
                <w:rFonts w:ascii="Times New Roman" w:hAnsi="Times New Roman" w:cs="Times New Roman"/>
                <w:sz w:val="20"/>
              </w:rPr>
              <w:t>азвития:</w:t>
            </w: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2C5FCA">
              <w:rPr>
                <w:rFonts w:ascii="Times New Roman" w:hAnsi="Times New Roman" w:cs="Times New Roman"/>
                <w:sz w:val="20"/>
              </w:rPr>
              <w:t>ценка перспектив развития продукции, включая планы по дальнейшей оптимизации, масштабированию и внедрению на рынке.</w:t>
            </w:r>
          </w:p>
        </w:tc>
      </w:tr>
    </w:tbl>
    <w:p w:rsidR="0043506D" w:rsidRDefault="0043506D" w:rsidP="00141CEC">
      <w:pPr>
        <w:jc w:val="center"/>
        <w:rPr>
          <w:rFonts w:ascii="Times New Roman" w:hAnsi="Times New Roman" w:cs="Times New Roman"/>
        </w:rPr>
      </w:pPr>
    </w:p>
    <w:p w:rsidR="0043506D" w:rsidRDefault="0043506D" w:rsidP="00141CEC">
      <w:pPr>
        <w:jc w:val="center"/>
        <w:rPr>
          <w:rFonts w:ascii="Times New Roman" w:hAnsi="Times New Roman" w:cs="Times New Roman"/>
        </w:rPr>
      </w:pPr>
    </w:p>
    <w:p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ДОПОЛНИТЕЛЬНО ДЛЯ ПОДАЧИ ЗАЯВКИ</w:t>
      </w:r>
    </w:p>
    <w:p w:rsidR="00141CEC" w:rsidRPr="00141CEC" w:rsidRDefault="00141CEC" w:rsidP="0014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41C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КОНКУРС СТУДЕНЧЕСКИЙ СТАРТАП ОТ ФСИ</w:t>
      </w:r>
      <w:r w:rsidRPr="00141CEC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141CEC" w:rsidRDefault="00141CEC" w:rsidP="00141CEC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141CEC">
        <w:rPr>
          <w:rFonts w:ascii="Times New Roman" w:hAnsi="Times New Roman" w:cs="Times New Roman"/>
          <w:color w:val="000000"/>
          <w:sz w:val="20"/>
        </w:rPr>
        <w:t xml:space="preserve">(подробнее о подаче заявки на конкурс ФСИ - </w:t>
      </w:r>
      <w:r w:rsidR="003930CE" w:rsidRPr="00141CEC">
        <w:rPr>
          <w:rFonts w:ascii="Times New Roman" w:hAnsi="Times New Roman" w:cs="Times New Roman"/>
          <w:color w:val="0563C2"/>
          <w:sz w:val="20"/>
        </w:rPr>
        <w:t>https://fasie.ru/programs/programma-studstartup/#documentu)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41CEC" w:rsidTr="00141CEC">
        <w:tc>
          <w:tcPr>
            <w:tcW w:w="3964" w:type="dxa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Фокусная тематика из перечня ФСИ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563C2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https://fasie.ru/programs/programmastart/</w:t>
            </w:r>
          </w:p>
          <w:p w:rsidR="00141CEC" w:rsidRDefault="00141CEC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>fokusnye-tematiki.php</w:t>
            </w:r>
            <w:proofErr w:type="spellEnd"/>
            <w:r w:rsidRPr="00141CEC">
              <w:rPr>
                <w:rFonts w:ascii="Times New Roman" w:hAnsi="Times New Roman" w:cs="Times New Roman"/>
                <w:color w:val="0563C2"/>
                <w:sz w:val="20"/>
                <w:szCs w:val="20"/>
              </w:rPr>
              <w:t xml:space="preserve"> </w:t>
            </w:r>
            <w:r w:rsidRPr="00141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492" w:type="dxa"/>
          </w:tcPr>
          <w:p w:rsidR="00141CEC" w:rsidRDefault="0033208A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Цифровые технологии</w:t>
            </w:r>
          </w:p>
        </w:tc>
      </w:tr>
      <w:tr w:rsidR="00141CEC" w:rsidTr="003A6CAE">
        <w:tc>
          <w:tcPr>
            <w:tcW w:w="10456" w:type="dxa"/>
            <w:gridSpan w:val="2"/>
          </w:tcPr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ХАРАКТЕРИСТИКА БУДУЩЕГО ПРЕДПРИЯТИЯ</w:t>
            </w:r>
          </w:p>
          <w:p w:rsidR="00141CEC" w:rsidRPr="00141CEC" w:rsidRDefault="00141CEC" w:rsidP="00141C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1CEC">
              <w:rPr>
                <w:rFonts w:ascii="Times New Roman" w:hAnsi="Times New Roman" w:cs="Times New Roman"/>
                <w:b/>
                <w:bCs/>
              </w:rPr>
              <w:t>(РЕЗУЛЬТАТ СТАРТАП-ПРОЕКТА)</w:t>
            </w:r>
          </w:p>
          <w:p w:rsidR="00141CEC" w:rsidRPr="00141CEC" w:rsidRDefault="00141CEC" w:rsidP="00141C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C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(характеристика будущего</w:t>
            </w:r>
          </w:p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коллектива (т.е. информация по количеству, перечню должностей, квалификации), который Вы представляете на момент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 отличаться от состава команды по проекту, но нам важно увидеть, как Вы представляете себе штат созданного предприятия в будущем, при переходе на самоокупаемость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на самоокупаемость, т.е. о том, как может быть.</w:t>
            </w:r>
          </w:p>
        </w:tc>
        <w:tc>
          <w:tcPr>
            <w:tcW w:w="6492" w:type="dxa"/>
          </w:tcPr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208A">
              <w:rPr>
                <w:rFonts w:ascii="Times New Roman" w:hAnsi="Times New Roman" w:cs="Times New Roman"/>
                <w:sz w:val="20"/>
              </w:rPr>
              <w:lastRenderedPageBreak/>
              <w:t>Предприятие на момент выхода на самоокупаемость предполагает формирование высококвалифицированной команды, включающей:</w:t>
            </w:r>
          </w:p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208A">
              <w:rPr>
                <w:rFonts w:ascii="Times New Roman" w:hAnsi="Times New Roman" w:cs="Times New Roman"/>
                <w:sz w:val="20"/>
              </w:rPr>
              <w:t>1. Руководство:</w:t>
            </w:r>
            <w:r>
              <w:rPr>
                <w:rFonts w:ascii="Times New Roman" w:hAnsi="Times New Roman" w:cs="Times New Roman"/>
                <w:sz w:val="20"/>
              </w:rPr>
              <w:t xml:space="preserve"> г</w:t>
            </w:r>
            <w:r w:rsidRPr="0033208A">
              <w:rPr>
                <w:rFonts w:ascii="Times New Roman" w:hAnsi="Times New Roman" w:cs="Times New Roman"/>
                <w:sz w:val="20"/>
              </w:rPr>
              <w:t>енеральный директор</w:t>
            </w:r>
            <w:r>
              <w:rPr>
                <w:rFonts w:ascii="Times New Roman" w:hAnsi="Times New Roman" w:cs="Times New Roman"/>
                <w:sz w:val="20"/>
              </w:rPr>
              <w:t>, р</w:t>
            </w:r>
            <w:r w:rsidRPr="0033208A">
              <w:rPr>
                <w:rFonts w:ascii="Times New Roman" w:hAnsi="Times New Roman" w:cs="Times New Roman"/>
                <w:sz w:val="20"/>
              </w:rPr>
              <w:t>уководитель отдела разработки</w:t>
            </w:r>
            <w:r>
              <w:rPr>
                <w:rFonts w:ascii="Times New Roman" w:hAnsi="Times New Roman" w:cs="Times New Roman"/>
                <w:sz w:val="20"/>
              </w:rPr>
              <w:t xml:space="preserve"> р</w:t>
            </w:r>
            <w:r w:rsidRPr="0033208A">
              <w:rPr>
                <w:rFonts w:ascii="Times New Roman" w:hAnsi="Times New Roman" w:cs="Times New Roman"/>
                <w:sz w:val="20"/>
              </w:rPr>
              <w:t>уководитель маркетинга и продаж.</w:t>
            </w:r>
          </w:p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208A">
              <w:rPr>
                <w:rFonts w:ascii="Times New Roman" w:hAnsi="Times New Roman" w:cs="Times New Roman"/>
                <w:sz w:val="20"/>
              </w:rPr>
              <w:lastRenderedPageBreak/>
              <w:t>2. Отдел Разработки: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</w:t>
            </w:r>
            <w:proofErr w:type="spellStart"/>
            <w:r w:rsidRPr="0033208A">
              <w:rPr>
                <w:rFonts w:ascii="Times New Roman" w:hAnsi="Times New Roman" w:cs="Times New Roman"/>
                <w:sz w:val="20"/>
              </w:rPr>
              <w:t>eb</w:t>
            </w:r>
            <w:proofErr w:type="spellEnd"/>
            <w:r w:rsidRPr="0033208A">
              <w:rPr>
                <w:rFonts w:ascii="Times New Roman" w:hAnsi="Times New Roman" w:cs="Times New Roman"/>
                <w:sz w:val="20"/>
              </w:rPr>
              <w:t>-разработчики</w:t>
            </w:r>
            <w:r>
              <w:rPr>
                <w:rFonts w:ascii="Times New Roman" w:hAnsi="Times New Roman" w:cs="Times New Roman"/>
                <w:sz w:val="20"/>
              </w:rPr>
              <w:t>, с</w:t>
            </w:r>
            <w:r w:rsidRPr="0033208A">
              <w:rPr>
                <w:rFonts w:ascii="Times New Roman" w:hAnsi="Times New Roman" w:cs="Times New Roman"/>
                <w:sz w:val="20"/>
              </w:rPr>
              <w:t>пециалисты по машинному обучению</w:t>
            </w:r>
            <w:r>
              <w:rPr>
                <w:rFonts w:ascii="Times New Roman" w:hAnsi="Times New Roman" w:cs="Times New Roman"/>
                <w:sz w:val="20"/>
              </w:rPr>
              <w:t>, с</w:t>
            </w:r>
            <w:r w:rsidRPr="0033208A">
              <w:rPr>
                <w:rFonts w:ascii="Times New Roman" w:hAnsi="Times New Roman" w:cs="Times New Roman"/>
                <w:sz w:val="20"/>
              </w:rPr>
              <w:t>истемные аналитики.</w:t>
            </w:r>
          </w:p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208A">
              <w:rPr>
                <w:rFonts w:ascii="Times New Roman" w:hAnsi="Times New Roman" w:cs="Times New Roman"/>
                <w:sz w:val="20"/>
              </w:rPr>
              <w:t xml:space="preserve">3. Маркетинг и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3208A">
              <w:rPr>
                <w:rFonts w:ascii="Times New Roman" w:hAnsi="Times New Roman" w:cs="Times New Roman"/>
                <w:sz w:val="20"/>
              </w:rPr>
              <w:t>родажи:</w:t>
            </w: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33208A">
              <w:rPr>
                <w:rFonts w:ascii="Times New Roman" w:hAnsi="Times New Roman" w:cs="Times New Roman"/>
                <w:sz w:val="20"/>
              </w:rPr>
              <w:t>енеджеры по маркетингу</w:t>
            </w:r>
            <w:r>
              <w:rPr>
                <w:rFonts w:ascii="Times New Roman" w:hAnsi="Times New Roman" w:cs="Times New Roman"/>
                <w:sz w:val="20"/>
              </w:rPr>
              <w:t>, с</w:t>
            </w:r>
            <w:r w:rsidRPr="0033208A">
              <w:rPr>
                <w:rFonts w:ascii="Times New Roman" w:hAnsi="Times New Roman" w:cs="Times New Roman"/>
                <w:sz w:val="20"/>
              </w:rPr>
              <w:t>пециалисты по продажам и партнерским отношениям</w:t>
            </w:r>
            <w:r>
              <w:rPr>
                <w:rFonts w:ascii="Times New Roman" w:hAnsi="Times New Roman" w:cs="Times New Roman"/>
                <w:sz w:val="20"/>
              </w:rPr>
              <w:t>, а</w:t>
            </w:r>
            <w:r w:rsidRPr="0033208A">
              <w:rPr>
                <w:rFonts w:ascii="Times New Roman" w:hAnsi="Times New Roman" w:cs="Times New Roman"/>
                <w:sz w:val="20"/>
              </w:rPr>
              <w:t>налитики по данным и маркетинговые стратегии.</w:t>
            </w:r>
          </w:p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33208A">
              <w:rPr>
                <w:rFonts w:ascii="Times New Roman" w:hAnsi="Times New Roman" w:cs="Times New Roman"/>
                <w:sz w:val="20"/>
              </w:rPr>
              <w:t xml:space="preserve">. Техническая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3208A">
              <w:rPr>
                <w:rFonts w:ascii="Times New Roman" w:hAnsi="Times New Roman" w:cs="Times New Roman"/>
                <w:sz w:val="20"/>
              </w:rPr>
              <w:t>оддержка:</w:t>
            </w:r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  <w:r w:rsidRPr="0033208A">
              <w:rPr>
                <w:rFonts w:ascii="Times New Roman" w:hAnsi="Times New Roman" w:cs="Times New Roman"/>
                <w:sz w:val="20"/>
              </w:rPr>
              <w:t>пециалисты по технической поддержке и обслуживанию.</w:t>
            </w:r>
          </w:p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208A">
              <w:rPr>
                <w:rFonts w:ascii="Times New Roman" w:hAnsi="Times New Roman" w:cs="Times New Roman"/>
                <w:sz w:val="20"/>
              </w:rPr>
              <w:t>На момент выхода на самоокупаемость предприятие будет обеспечено современным техническим оснащением:</w:t>
            </w:r>
          </w:p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208A">
              <w:rPr>
                <w:rFonts w:ascii="Times New Roman" w:hAnsi="Times New Roman" w:cs="Times New Roman"/>
                <w:sz w:val="20"/>
              </w:rPr>
              <w:t xml:space="preserve">1. Серверная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33208A">
              <w:rPr>
                <w:rFonts w:ascii="Times New Roman" w:hAnsi="Times New Roman" w:cs="Times New Roman"/>
                <w:sz w:val="20"/>
              </w:rPr>
              <w:t>нфраструктура:</w:t>
            </w:r>
            <w:r w:rsidR="002C5FCA">
              <w:rPr>
                <w:rFonts w:ascii="Times New Roman" w:hAnsi="Times New Roman" w:cs="Times New Roman"/>
                <w:sz w:val="20"/>
              </w:rPr>
              <w:t xml:space="preserve"> в</w:t>
            </w:r>
            <w:r w:rsidRPr="0033208A">
              <w:rPr>
                <w:rFonts w:ascii="Times New Roman" w:hAnsi="Times New Roman" w:cs="Times New Roman"/>
                <w:sz w:val="20"/>
              </w:rPr>
              <w:t>ысокопроизводительные серверы для обеспечения стабильности и масштабируемости платформы.</w:t>
            </w:r>
          </w:p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208A">
              <w:rPr>
                <w:rFonts w:ascii="Times New Roman" w:hAnsi="Times New Roman" w:cs="Times New Roman"/>
                <w:sz w:val="20"/>
              </w:rPr>
              <w:t xml:space="preserve">2. Программное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33208A">
              <w:rPr>
                <w:rFonts w:ascii="Times New Roman" w:hAnsi="Times New Roman" w:cs="Times New Roman"/>
                <w:sz w:val="20"/>
              </w:rPr>
              <w:t>беспечение:</w:t>
            </w:r>
            <w:r w:rsidR="002C5FCA">
              <w:rPr>
                <w:rFonts w:ascii="Times New Roman" w:hAnsi="Times New Roman" w:cs="Times New Roman"/>
                <w:sz w:val="20"/>
              </w:rPr>
              <w:t xml:space="preserve"> л</w:t>
            </w:r>
            <w:r w:rsidRPr="0033208A">
              <w:rPr>
                <w:rFonts w:ascii="Times New Roman" w:hAnsi="Times New Roman" w:cs="Times New Roman"/>
                <w:sz w:val="20"/>
              </w:rPr>
              <w:t>ицензионное программное обеспечение для веб-разработки, машинного обучения и обработки данных.</w:t>
            </w:r>
          </w:p>
          <w:p w:rsidR="0033208A" w:rsidRPr="0033208A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208A">
              <w:rPr>
                <w:rFonts w:ascii="Times New Roman" w:hAnsi="Times New Roman" w:cs="Times New Roman"/>
                <w:sz w:val="20"/>
              </w:rPr>
              <w:t xml:space="preserve">3. Компьютеры и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33208A">
              <w:rPr>
                <w:rFonts w:ascii="Times New Roman" w:hAnsi="Times New Roman" w:cs="Times New Roman"/>
                <w:sz w:val="20"/>
              </w:rPr>
              <w:t>стройства:</w:t>
            </w:r>
            <w:r w:rsidR="002C5FCA"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33208A">
              <w:rPr>
                <w:rFonts w:ascii="Times New Roman" w:hAnsi="Times New Roman" w:cs="Times New Roman"/>
                <w:sz w:val="20"/>
              </w:rPr>
              <w:t>ощные компьютеры для разработчиков и аналитиков.</w:t>
            </w:r>
          </w:p>
          <w:p w:rsidR="00141CEC" w:rsidRDefault="0033208A" w:rsidP="0033208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208A">
              <w:rPr>
                <w:rFonts w:ascii="Times New Roman" w:hAnsi="Times New Roman" w:cs="Times New Roman"/>
                <w:sz w:val="20"/>
              </w:rPr>
              <w:t xml:space="preserve">4. Средства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33208A">
              <w:rPr>
                <w:rFonts w:ascii="Times New Roman" w:hAnsi="Times New Roman" w:cs="Times New Roman"/>
                <w:sz w:val="20"/>
              </w:rPr>
              <w:t>вязи:</w:t>
            </w:r>
            <w:r w:rsidR="002C5FCA">
              <w:rPr>
                <w:rFonts w:ascii="Times New Roman" w:hAnsi="Times New Roman" w:cs="Times New Roman"/>
                <w:sz w:val="20"/>
              </w:rPr>
              <w:t xml:space="preserve"> в</w:t>
            </w:r>
            <w:r w:rsidRPr="0033208A">
              <w:rPr>
                <w:rFonts w:ascii="Times New Roman" w:hAnsi="Times New Roman" w:cs="Times New Roman"/>
                <w:sz w:val="20"/>
              </w:rPr>
              <w:t>ысокоскоростной интернет и современные средства связи для эффективного взаимодействия внутри команды и с клиентами.</w:t>
            </w: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Партнеры (поставщики, продавцы)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Вашем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представлении о партнерах/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поставщиках/продавцах на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момент выхода предприятия на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самоокупаемость, т.е. о том, как может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быть.</w:t>
            </w:r>
          </w:p>
        </w:tc>
        <w:tc>
          <w:tcPr>
            <w:tcW w:w="6492" w:type="dxa"/>
          </w:tcPr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На момент выхода предприятия на самоокупаемость предполагается установление партнерских отношений с ключевыми игроками, включая:</w:t>
            </w:r>
          </w:p>
          <w:p w:rsid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C5FCA">
              <w:rPr>
                <w:rFonts w:ascii="Times New Roman" w:hAnsi="Times New Roman" w:cs="Times New Roman"/>
                <w:sz w:val="20"/>
              </w:rPr>
              <w:t>Поставщики облачных вычислительных ресурсов для обеспечения масштабируемости и стабильности платформы.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2. Рекламные агентства и маркетинговые партнеры для проведения успешных рекламных кампаний и продвижения платформы.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3. Компании, предоставляющие лицензионное программное обеспечение для разработки, анализа данных и машинного обучения.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4. Поставщики компьютеров, серверов и технических устройств для сотрудников и обеспечения стабильной работы.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5. Платежные системы и банковские партнеры для обеспечения безопасной и удобной системы оплаты на платформе.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6. Партнеры, предоставляющие дополнительные образовательные услуги и контент для интеграции на платформе.</w:t>
            </w:r>
          </w:p>
          <w:p w:rsidR="00141CEC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7.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C5FCA">
              <w:rPr>
                <w:rFonts w:ascii="Times New Roman" w:hAnsi="Times New Roman" w:cs="Times New Roman"/>
                <w:sz w:val="20"/>
              </w:rPr>
              <w:t>Сотрудничество с организациями, занимающимися детским образованием и развитием, для расширения предложения платформы.</w:t>
            </w:r>
          </w:p>
        </w:tc>
      </w:tr>
      <w:tr w:rsidR="00141CEC" w:rsidTr="00141CEC">
        <w:tc>
          <w:tcPr>
            <w:tcW w:w="3964" w:type="dxa"/>
          </w:tcPr>
          <w:p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реализации продукции (в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141CEC" w:rsidRPr="00F92708">
              <w:rPr>
                <w:rFonts w:ascii="Times New Roman" w:hAnsi="Times New Roman" w:cs="Times New Roman"/>
                <w:sz w:val="20"/>
                <w:szCs w:val="20"/>
              </w:rPr>
              <w:t>единицах)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реализации продукции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может быть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осуществлено</w:t>
            </w:r>
          </w:p>
        </w:tc>
        <w:tc>
          <w:tcPr>
            <w:tcW w:w="6492" w:type="dxa"/>
          </w:tcPr>
          <w:p w:rsidR="00141CEC" w:rsidRDefault="002A1D94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="00CF76D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800 покупок услуг в рамках подписки. План выполнения работ в рамках 1 года.</w:t>
            </w: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Доходы (в рублях)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всех доходов (вне зависимости от их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источника, например, выручка с продаж и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т.д.) предприятия на момент 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9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достигнуто.</w:t>
            </w:r>
          </w:p>
        </w:tc>
        <w:tc>
          <w:tcPr>
            <w:tcW w:w="6492" w:type="dxa"/>
          </w:tcPr>
          <w:p w:rsidR="002C5FCA" w:rsidRDefault="002C5FCA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Подписка на наши услуги (300 рублей в месяц)</w:t>
            </w:r>
          </w:p>
          <w:p w:rsidR="002C5FCA" w:rsidRDefault="007C0557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F76D4">
              <w:rPr>
                <w:rFonts w:ascii="Times New Roman" w:hAnsi="Times New Roman" w:cs="Times New Roman"/>
                <w:sz w:val="20"/>
              </w:rPr>
              <w:t>,16 млн. руб.</w:t>
            </w:r>
            <w:r w:rsidR="002C5FCA">
              <w:rPr>
                <w:rFonts w:ascii="Times New Roman" w:hAnsi="Times New Roman" w:cs="Times New Roman"/>
                <w:sz w:val="20"/>
              </w:rPr>
              <w:t xml:space="preserve"> в год</w:t>
            </w: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Расходы (в рублях)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предполагаемый Вами объем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всех расходов предприятия на момент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выхода</w:t>
            </w:r>
            <w:r w:rsidR="00F92708"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на самоокупаемость, т.е. Ваше</w:t>
            </w: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представление о том, как это будет</w:t>
            </w:r>
          </w:p>
          <w:p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достигнуто</w:t>
            </w:r>
          </w:p>
        </w:tc>
        <w:tc>
          <w:tcPr>
            <w:tcW w:w="6492" w:type="dxa"/>
          </w:tcPr>
          <w:p w:rsidR="00141CEC" w:rsidRDefault="002C5FCA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CF76D4">
              <w:rPr>
                <w:rFonts w:ascii="Times New Roman" w:hAnsi="Times New Roman" w:cs="Times New Roman"/>
                <w:sz w:val="20"/>
              </w:rPr>
              <w:t>,84 млн.</w:t>
            </w:r>
            <w:r>
              <w:rPr>
                <w:rFonts w:ascii="Times New Roman" w:hAnsi="Times New Roman" w:cs="Times New Roman"/>
                <w:sz w:val="20"/>
              </w:rPr>
              <w:t xml:space="preserve"> руб</w:t>
            </w:r>
            <w:r w:rsidR="00CF76D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в год</w:t>
            </w:r>
          </w:p>
        </w:tc>
      </w:tr>
      <w:tr w:rsidR="00141CEC" w:rsidTr="00141CEC">
        <w:tc>
          <w:tcPr>
            <w:tcW w:w="3964" w:type="dxa"/>
          </w:tcPr>
          <w:p w:rsidR="00141CEC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Планируемый период выхода предприятия на</w:t>
            </w:r>
            <w:r w:rsidR="00F92708" w:rsidRPr="00F9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самоокупаемость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CEC" w:rsidRPr="00F92708" w:rsidRDefault="00141CEC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количество лет после</w:t>
            </w:r>
          </w:p>
          <w:p w:rsidR="00141CEC" w:rsidRPr="00F92708" w:rsidRDefault="00141CEC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завершения гранта</w:t>
            </w:r>
          </w:p>
        </w:tc>
        <w:tc>
          <w:tcPr>
            <w:tcW w:w="6492" w:type="dxa"/>
          </w:tcPr>
          <w:p w:rsidR="00141CEC" w:rsidRDefault="002C5FCA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год</w:t>
            </w:r>
          </w:p>
        </w:tc>
      </w:tr>
      <w:tr w:rsidR="00F92708" w:rsidTr="003A6CAE">
        <w:tc>
          <w:tcPr>
            <w:tcW w:w="10456" w:type="dxa"/>
            <w:gridSpan w:val="2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СУЩЕСТВУЮЩИЙ ЗАДЕЛ,</w:t>
            </w: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6492" w:type="dxa"/>
          </w:tcPr>
          <w:p w:rsidR="00141CEC" w:rsidRDefault="002C5FCA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Руководитель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Канишевская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Ольга Дмитриевна</w:t>
            </w:r>
          </w:p>
          <w:p w:rsidR="00F92708" w:rsidRDefault="002C5FCA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Разработчик – Храмцов Илья Андреевич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оснащение:</w:t>
            </w:r>
          </w:p>
        </w:tc>
        <w:tc>
          <w:tcPr>
            <w:tcW w:w="6492" w:type="dxa"/>
          </w:tcPr>
          <w:p w:rsidR="00F92708" w:rsidRDefault="002C5FCA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Комьютер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br/>
              <w:t>Планшет</w:t>
            </w:r>
            <w:r>
              <w:rPr>
                <w:rFonts w:ascii="Times New Roman" w:hAnsi="Times New Roman" w:cs="Times New Roman"/>
                <w:sz w:val="20"/>
              </w:rPr>
              <w:br/>
              <w:t>Интернет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Партнеры (поставщики, продавцы)</w:t>
            </w:r>
          </w:p>
        </w:tc>
        <w:tc>
          <w:tcPr>
            <w:tcW w:w="6492" w:type="dxa"/>
          </w:tcPr>
          <w:p w:rsidR="00141CEC" w:rsidRDefault="002C5FCA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ДГТУ</w:t>
            </w: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ПРОЕКТА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 период грантовой поддержки и максимально прогнозируемый срок,</w:t>
            </w: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не менее 2-х лет после завершения договора гранта)</w:t>
            </w:r>
          </w:p>
        </w:tc>
      </w:tr>
      <w:tr w:rsidR="00141CEC" w:rsidTr="00141CEC">
        <w:tc>
          <w:tcPr>
            <w:tcW w:w="3964" w:type="dxa"/>
          </w:tcPr>
          <w:p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Формирование коллектива: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2C5FCA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Планируемый будущий коллектив указан на стр. 7</w:t>
            </w:r>
          </w:p>
        </w:tc>
      </w:tr>
      <w:tr w:rsidR="00141CEC" w:rsidTr="00141CEC">
        <w:tc>
          <w:tcPr>
            <w:tcW w:w="3964" w:type="dxa"/>
          </w:tcPr>
          <w:p w:rsidR="00141CEC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Функционирование юридического лица: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790F53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ИП</w:t>
            </w:r>
          </w:p>
        </w:tc>
      </w:tr>
      <w:tr w:rsidR="00141CEC" w:rsidTr="00141CEC">
        <w:tc>
          <w:tcPr>
            <w:tcW w:w="3964" w:type="dxa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</w:t>
            </w:r>
          </w:p>
          <w:p w:rsidR="00141CEC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Выполнение работ по разработке продукции: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1. Научно-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2C5FCA">
              <w:rPr>
                <w:rFonts w:ascii="Times New Roman" w:hAnsi="Times New Roman" w:cs="Times New Roman"/>
                <w:sz w:val="20"/>
              </w:rPr>
              <w:t xml:space="preserve">ехнические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C5FCA">
              <w:rPr>
                <w:rFonts w:ascii="Times New Roman" w:hAnsi="Times New Roman" w:cs="Times New Roman"/>
                <w:sz w:val="20"/>
              </w:rPr>
              <w:t>сследования:</w:t>
            </w:r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  <w:r w:rsidRPr="002C5FCA">
              <w:rPr>
                <w:rFonts w:ascii="Times New Roman" w:hAnsi="Times New Roman" w:cs="Times New Roman"/>
                <w:sz w:val="20"/>
              </w:rPr>
              <w:t>роведение фундаментальных и прикладных исследований для определения технической основы проекта.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2. Технологические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C5FCA">
              <w:rPr>
                <w:rFonts w:ascii="Times New Roman" w:hAnsi="Times New Roman" w:cs="Times New Roman"/>
                <w:sz w:val="20"/>
              </w:rPr>
              <w:t>сследования:</w:t>
            </w: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2C5FCA">
              <w:rPr>
                <w:rFonts w:ascii="Times New Roman" w:hAnsi="Times New Roman" w:cs="Times New Roman"/>
                <w:sz w:val="20"/>
              </w:rPr>
              <w:t>нализ существующих технологий и разработка новых методов, необходимых для достижения целей проекта.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>3. Создание MVP:</w:t>
            </w:r>
            <w:r>
              <w:rPr>
                <w:rFonts w:ascii="Times New Roman" w:hAnsi="Times New Roman" w:cs="Times New Roman"/>
                <w:sz w:val="20"/>
              </w:rPr>
              <w:t xml:space="preserve"> р</w:t>
            </w:r>
            <w:r w:rsidRPr="002C5FCA">
              <w:rPr>
                <w:rFonts w:ascii="Times New Roman" w:hAnsi="Times New Roman" w:cs="Times New Roman"/>
                <w:sz w:val="20"/>
              </w:rPr>
              <w:t>азработка прототипа или MVP с использованием результатов научных и технологических исследований.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4. Технологическое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C5FCA">
              <w:rPr>
                <w:rFonts w:ascii="Times New Roman" w:hAnsi="Times New Roman" w:cs="Times New Roman"/>
                <w:sz w:val="20"/>
              </w:rPr>
              <w:t xml:space="preserve">сследование и 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2C5FCA">
              <w:rPr>
                <w:rFonts w:ascii="Times New Roman" w:hAnsi="Times New Roman" w:cs="Times New Roman"/>
                <w:sz w:val="20"/>
              </w:rPr>
              <w:t>азвитие (TRL) 3:</w:t>
            </w:r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  <w:r w:rsidRPr="002C5FCA">
              <w:rPr>
                <w:rFonts w:ascii="Times New Roman" w:hAnsi="Times New Roman" w:cs="Times New Roman"/>
                <w:sz w:val="20"/>
              </w:rPr>
              <w:t>еревод результатов исследований в технологическое решение, достигающее уровня TRL 3.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5. Доведение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2C5FCA">
              <w:rPr>
                <w:rFonts w:ascii="Times New Roman" w:hAnsi="Times New Roman" w:cs="Times New Roman"/>
                <w:sz w:val="20"/>
              </w:rPr>
              <w:t xml:space="preserve">родукции до 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2C5FCA">
              <w:rPr>
                <w:rFonts w:ascii="Times New Roman" w:hAnsi="Times New Roman" w:cs="Times New Roman"/>
                <w:sz w:val="20"/>
              </w:rPr>
              <w:t>ровня TRL 3:</w:t>
            </w:r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  <w:r w:rsidRPr="002C5FCA">
              <w:rPr>
                <w:rFonts w:ascii="Times New Roman" w:hAnsi="Times New Roman" w:cs="Times New Roman"/>
                <w:sz w:val="20"/>
              </w:rPr>
              <w:t>роцесс адаптации и оптимизации технических решений для достижения уровня TRL 3.</w:t>
            </w:r>
          </w:p>
          <w:p w:rsidR="002C5FCA" w:rsidRPr="002C5FCA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6. Обоснование 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2C5FCA">
              <w:rPr>
                <w:rFonts w:ascii="Times New Roman" w:hAnsi="Times New Roman" w:cs="Times New Roman"/>
                <w:sz w:val="20"/>
              </w:rPr>
              <w:t xml:space="preserve">еализации MVP и 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2C5FCA">
              <w:rPr>
                <w:rFonts w:ascii="Times New Roman" w:hAnsi="Times New Roman" w:cs="Times New Roman"/>
                <w:sz w:val="20"/>
              </w:rPr>
              <w:t>остижения TRL 3:</w:t>
            </w:r>
            <w:r>
              <w:rPr>
                <w:rFonts w:ascii="Times New Roman" w:hAnsi="Times New Roman" w:cs="Times New Roman"/>
                <w:sz w:val="20"/>
              </w:rPr>
              <w:t xml:space="preserve"> п</w:t>
            </w:r>
            <w:r w:rsidRPr="002C5FCA">
              <w:rPr>
                <w:rFonts w:ascii="Times New Roman" w:hAnsi="Times New Roman" w:cs="Times New Roman"/>
                <w:sz w:val="20"/>
              </w:rPr>
              <w:t>редоставление детального обоснования возможности разработки MVP и достижения уровня TRL 3 в рамках реализации договора гранта.</w:t>
            </w:r>
          </w:p>
          <w:p w:rsidR="00141CEC" w:rsidRDefault="002C5FCA" w:rsidP="002C5F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5FCA">
              <w:rPr>
                <w:rFonts w:ascii="Times New Roman" w:hAnsi="Times New Roman" w:cs="Times New Roman"/>
                <w:sz w:val="20"/>
              </w:rPr>
              <w:t xml:space="preserve">7. Прогнозирование 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2C5FCA">
              <w:rPr>
                <w:rFonts w:ascii="Times New Roman" w:hAnsi="Times New Roman" w:cs="Times New Roman"/>
                <w:sz w:val="20"/>
              </w:rPr>
              <w:t>альнейшего</w:t>
            </w:r>
            <w:r>
              <w:rPr>
                <w:rFonts w:ascii="Times New Roman" w:hAnsi="Times New Roman" w:cs="Times New Roman"/>
                <w:sz w:val="20"/>
              </w:rPr>
              <w:t xml:space="preserve"> р</w:t>
            </w:r>
            <w:r w:rsidRPr="002C5FCA">
              <w:rPr>
                <w:rFonts w:ascii="Times New Roman" w:hAnsi="Times New Roman" w:cs="Times New Roman"/>
                <w:sz w:val="20"/>
              </w:rPr>
              <w:t>азвития:</w:t>
            </w: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2C5FCA">
              <w:rPr>
                <w:rFonts w:ascii="Times New Roman" w:hAnsi="Times New Roman" w:cs="Times New Roman"/>
                <w:sz w:val="20"/>
              </w:rPr>
              <w:t>ценка перспектив развития продукции, включая планы по дальнейшей оптимизации, масштабированию и внедрению на рынке.</w:t>
            </w:r>
          </w:p>
        </w:tc>
      </w:tr>
      <w:tr w:rsidR="00141CEC" w:rsidTr="00141CEC">
        <w:tc>
          <w:tcPr>
            <w:tcW w:w="3964" w:type="dxa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уточнению</w:t>
            </w:r>
          </w:p>
          <w:p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>
            <w:tcW w:w="6492" w:type="dxa"/>
          </w:tcPr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Выполнение работ по уточнению параметров продукции и формированию рынка быта: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2F2DA4">
              <w:rPr>
                <w:rFonts w:ascii="Times New Roman" w:hAnsi="Times New Roman" w:cs="Times New Roman"/>
                <w:sz w:val="20"/>
              </w:rPr>
              <w:t>роведение опросов, интервью и анализ отзывов, чтобы лучше понять ожидания и предпочтения целевой аудитории.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2. Проведение тестирования гипотез относительно параметров продукции через пилотные проекты или опросы.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3. Организация фокус-групп и обратной связи с потенциальными покупателями для получения конструктивных мнений.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4. Исследование данных и отзывов из различных источников, включая социальные сети, обзоры продукции, статьи и другие ресурсы.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5. Проведение маркетинговых исследований для анализа конкурентного рынка и определения уникальных особенностей продукции.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6.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2DA4">
              <w:rPr>
                <w:rFonts w:ascii="Times New Roman" w:hAnsi="Times New Roman" w:cs="Times New Roman"/>
                <w:sz w:val="20"/>
              </w:rPr>
              <w:t>Оценка текущих тенденций рынка быта и их влияние на потребительские предпочтения.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lastRenderedPageBreak/>
              <w:t>7. Разработка стратегии продвижения продукции на основе результатов исследований и уточненных параметров.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8. Использование обратной связи от потенциальных покупателей для внесения улучшений в дизайн и параметры продукции.</w:t>
            </w:r>
          </w:p>
          <w:p w:rsidR="00F92708" w:rsidRDefault="002F2DA4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9. Проведение анализа для прогнозирования спроса на продукцию на основе уточненных параметров и рыночных трендов.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производства продукции:</w:t>
            </w:r>
          </w:p>
        </w:tc>
        <w:tc>
          <w:tcPr>
            <w:tcW w:w="6492" w:type="dxa"/>
          </w:tcPr>
          <w:p w:rsidR="00141CEC" w:rsidRDefault="00790F53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производства в рамках цифрового продукта: создания сайта</w:t>
            </w: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Реализация продукции:</w:t>
            </w:r>
          </w:p>
        </w:tc>
        <w:tc>
          <w:tcPr>
            <w:tcW w:w="6492" w:type="dxa"/>
          </w:tcPr>
          <w:p w:rsidR="00141CEC" w:rsidRDefault="00790F53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Онлайн-продажи</w:t>
            </w:r>
          </w:p>
          <w:p w:rsidR="00F92708" w:rsidRDefault="00F92708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ПЛАН РЕАЛИЗАЦИИ ПРОЕКТА</w:t>
            </w: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Cs w:val="28"/>
              </w:rPr>
              <w:t>ПЛАНИРОВАНИЕ ДОХОДОВ И РАСХОДОВ НА РЕАЛИЗАЦИЮ ПРОЕКТА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Доходы: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7C0557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6578D6">
              <w:rPr>
                <w:rFonts w:ascii="Times New Roman" w:hAnsi="Times New Roman" w:cs="Times New Roman"/>
                <w:sz w:val="20"/>
              </w:rPr>
              <w:t xml:space="preserve"> млн.</w:t>
            </w:r>
            <w:r w:rsidR="002F2DA4">
              <w:rPr>
                <w:rFonts w:ascii="Times New Roman" w:hAnsi="Times New Roman" w:cs="Times New Roman"/>
                <w:sz w:val="20"/>
              </w:rPr>
              <w:t xml:space="preserve"> руб</w:t>
            </w:r>
            <w:r w:rsidR="006578D6">
              <w:rPr>
                <w:rFonts w:ascii="Times New Roman" w:hAnsi="Times New Roman" w:cs="Times New Roman"/>
                <w:sz w:val="20"/>
              </w:rPr>
              <w:t>.</w:t>
            </w:r>
            <w:r w:rsidR="002F2DA4">
              <w:rPr>
                <w:rFonts w:ascii="Times New Roman" w:hAnsi="Times New Roman" w:cs="Times New Roman"/>
                <w:sz w:val="20"/>
              </w:rPr>
              <w:t xml:space="preserve"> в год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Расходы:</w:t>
            </w:r>
          </w:p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Default="002F2DA4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6578D6">
              <w:rPr>
                <w:rFonts w:ascii="Times New Roman" w:hAnsi="Times New Roman" w:cs="Times New Roman"/>
                <w:sz w:val="20"/>
              </w:rPr>
              <w:t>,84 млн. руб.</w:t>
            </w:r>
            <w:r>
              <w:rPr>
                <w:rFonts w:ascii="Times New Roman" w:hAnsi="Times New Roman" w:cs="Times New Roman"/>
                <w:sz w:val="20"/>
              </w:rPr>
              <w:t xml:space="preserve"> в год</w:t>
            </w:r>
          </w:p>
        </w:tc>
      </w:tr>
      <w:tr w:rsidR="00141CEC" w:rsidTr="00141CEC">
        <w:tc>
          <w:tcPr>
            <w:tcW w:w="3964" w:type="dxa"/>
          </w:tcPr>
          <w:p w:rsidR="00141CEC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708">
              <w:rPr>
                <w:rFonts w:ascii="Times New Roman" w:hAnsi="Times New Roman" w:cs="Times New Roman"/>
                <w:sz w:val="20"/>
                <w:szCs w:val="20"/>
              </w:rPr>
              <w:t>Источники привлечения ресурсов для развития стартап-проекта после завершения договора гранта и обоснование их выбора (грантовая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F92708" w:rsidRPr="00F92708" w:rsidRDefault="00F92708" w:rsidP="00F927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Источники привлечения ресурсов для развития стартап-проекта после завершения договора гранта: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 xml:space="preserve">1. Грантовая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2F2DA4">
              <w:rPr>
                <w:rFonts w:ascii="Times New Roman" w:hAnsi="Times New Roman" w:cs="Times New Roman"/>
                <w:sz w:val="20"/>
              </w:rPr>
              <w:t>оддержка от Фонда Содействия Инновациям и Институтов Развити</w:t>
            </w:r>
            <w:r>
              <w:rPr>
                <w:rFonts w:ascii="Times New Roman" w:hAnsi="Times New Roman" w:cs="Times New Roman"/>
                <w:sz w:val="20"/>
              </w:rPr>
              <w:t>я.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 xml:space="preserve">2. Привлечение 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F2DA4">
              <w:rPr>
                <w:rFonts w:ascii="Times New Roman" w:hAnsi="Times New Roman" w:cs="Times New Roman"/>
                <w:sz w:val="20"/>
              </w:rPr>
              <w:t xml:space="preserve">редитных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F2DA4">
              <w:rPr>
                <w:rFonts w:ascii="Times New Roman" w:hAnsi="Times New Roman" w:cs="Times New Roman"/>
                <w:sz w:val="20"/>
              </w:rPr>
              <w:t>редств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 xml:space="preserve">3. Венчурные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F2DA4">
              <w:rPr>
                <w:rFonts w:ascii="Times New Roman" w:hAnsi="Times New Roman" w:cs="Times New Roman"/>
                <w:sz w:val="20"/>
              </w:rPr>
              <w:t>нвестиции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>4. Краудфандинг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 xml:space="preserve">5. Корпоративные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F2DA4">
              <w:rPr>
                <w:rFonts w:ascii="Times New Roman" w:hAnsi="Times New Roman" w:cs="Times New Roman"/>
                <w:sz w:val="20"/>
              </w:rPr>
              <w:t>нвестиции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 xml:space="preserve">6. Привлечение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2F2DA4">
              <w:rPr>
                <w:rFonts w:ascii="Times New Roman" w:hAnsi="Times New Roman" w:cs="Times New Roman"/>
                <w:sz w:val="20"/>
              </w:rPr>
              <w:t xml:space="preserve">нгельских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F2DA4">
              <w:rPr>
                <w:rFonts w:ascii="Times New Roman" w:hAnsi="Times New Roman" w:cs="Times New Roman"/>
                <w:sz w:val="20"/>
              </w:rPr>
              <w:t>нвесторов</w:t>
            </w:r>
          </w:p>
          <w:p w:rsidR="002F2DA4" w:rsidRPr="002F2DA4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 xml:space="preserve">7. Партнерства и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F2DA4">
              <w:rPr>
                <w:rFonts w:ascii="Times New Roman" w:hAnsi="Times New Roman" w:cs="Times New Roman"/>
                <w:sz w:val="20"/>
              </w:rPr>
              <w:t>отрудничество</w:t>
            </w:r>
          </w:p>
          <w:p w:rsidR="00141CEC" w:rsidRDefault="002F2DA4" w:rsidP="002F2D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DA4">
              <w:rPr>
                <w:rFonts w:ascii="Times New Roman" w:hAnsi="Times New Roman" w:cs="Times New Roman"/>
                <w:sz w:val="20"/>
              </w:rPr>
              <w:t xml:space="preserve">Диверсификация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2F2DA4">
              <w:rPr>
                <w:rFonts w:ascii="Times New Roman" w:hAnsi="Times New Roman" w:cs="Times New Roman"/>
                <w:sz w:val="20"/>
              </w:rPr>
              <w:t>сточников</w:t>
            </w:r>
          </w:p>
        </w:tc>
      </w:tr>
      <w:tr w:rsidR="00F92708" w:rsidTr="003A6CAE">
        <w:tc>
          <w:tcPr>
            <w:tcW w:w="10456" w:type="dxa"/>
            <w:gridSpan w:val="2"/>
          </w:tcPr>
          <w:p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43506D" w:rsidRDefault="0043506D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</w:p>
          <w:p w:rsidR="00F92708" w:rsidRPr="00F92708" w:rsidRDefault="00F92708" w:rsidP="00F927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92708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ПЕРЕЧЕНЬ ПЛАНИРУЕМЫХ РАБОТ С ДЕТАЛИЗАЦИЕЙ</w:t>
            </w:r>
          </w:p>
        </w:tc>
      </w:tr>
      <w:tr w:rsidR="00F92708" w:rsidTr="003A6CAE">
        <w:tc>
          <w:tcPr>
            <w:tcW w:w="10456" w:type="dxa"/>
            <w:gridSpan w:val="2"/>
          </w:tcPr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1 (длительность – 2 месяца)</w:t>
            </w: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F92708" w:rsidTr="00F92708"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:rsidTr="00F92708">
              <w:tc>
                <w:tcPr>
                  <w:tcW w:w="2557" w:type="dxa"/>
                </w:tcPr>
                <w:p w:rsidR="00F92708" w:rsidRPr="00AA21E9" w:rsidRDefault="00790F53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Формирование идеи</w:t>
                  </w:r>
                  <w:r w:rsidR="00AA21E9">
                    <w:rPr>
                      <w:rFonts w:ascii="Times New Roman" w:hAnsi="Times New Roman" w:cs="Times New Roman"/>
                      <w:sz w:val="20"/>
                    </w:rPr>
                    <w:t xml:space="preserve">, описание бизнес-модели, проверка гипотез, формирование финансовой модели, подготовка к созданию </w:t>
                  </w:r>
                  <w:r w:rsidR="00AA21E9"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MVP</w:t>
                  </w:r>
                </w:p>
              </w:tc>
              <w:tc>
                <w:tcPr>
                  <w:tcW w:w="2557" w:type="dxa"/>
                </w:tcPr>
                <w:p w:rsidR="00253B4A" w:rsidRPr="00253B4A" w:rsidRDefault="00253B4A" w:rsidP="00253B4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Идея проекта: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"Счастливые Родители"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– 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онлайн-платформа, где родители находят и записывают детей на курсы, кружки, и спортивные занятия.</w:t>
                  </w:r>
                </w:p>
                <w:p w:rsidR="00253B4A" w:rsidRPr="00253B4A" w:rsidRDefault="00253B4A" w:rsidP="00253B4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Бизнес-модель: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у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добный ресурс для поиска дополнительных занятий. Поставщики услуг могут продвигать свои программы.</w:t>
                  </w:r>
                </w:p>
                <w:p w:rsidR="00253B4A" w:rsidRPr="00253B4A" w:rsidRDefault="00253B4A" w:rsidP="00253B4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Финансовая Модель: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к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омиссии от поставщиков и платы за дополнительные функции.</w:t>
                  </w:r>
                </w:p>
                <w:p w:rsidR="00F92708" w:rsidRDefault="00253B4A" w:rsidP="00253B4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Подготовка к Созданию MVP: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а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 xml:space="preserve">ктивно разрабатываем минимально-жизнеспособный продукт 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для удобства и радости родителей и детей.</w:t>
                  </w:r>
                </w:p>
              </w:tc>
              <w:tc>
                <w:tcPr>
                  <w:tcW w:w="2558" w:type="dxa"/>
                </w:tcPr>
                <w:p w:rsidR="00F92708" w:rsidRDefault="00253B4A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0 руб</w:t>
                  </w:r>
                  <w:r w:rsidR="006578D6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</w:tc>
              <w:tc>
                <w:tcPr>
                  <w:tcW w:w="2558" w:type="dxa"/>
                </w:tcPr>
                <w:p w:rsidR="00F92708" w:rsidRPr="00253B4A" w:rsidRDefault="00253B4A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Выбрана идея, создана бизнес-модель, проверены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высокорисковые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гипотезы и найдены их решения, сформирована финансовая модель, разработан продукт, подготовка к созданию </w:t>
                  </w:r>
                  <w:r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MVP</w:t>
                  </w:r>
                </w:p>
              </w:tc>
            </w:tr>
          </w:tbl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708" w:rsidTr="003A6CAE">
        <w:tc>
          <w:tcPr>
            <w:tcW w:w="10456" w:type="dxa"/>
            <w:gridSpan w:val="2"/>
          </w:tcPr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92708">
              <w:rPr>
                <w:rFonts w:ascii="Times New Roman" w:hAnsi="Times New Roman" w:cs="Times New Roman"/>
                <w:sz w:val="20"/>
              </w:rPr>
              <w:t>Этап 2 (длительность – 10 месяцев)</w:t>
            </w:r>
          </w:p>
          <w:p w:rsid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27"/>
              <w:gridCol w:w="2645"/>
              <w:gridCol w:w="2519"/>
              <w:gridCol w:w="2539"/>
            </w:tblGrid>
            <w:tr w:rsidR="00F92708" w:rsidTr="003A6CAE"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557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Стоимость</w:t>
                  </w:r>
                </w:p>
              </w:tc>
              <w:tc>
                <w:tcPr>
                  <w:tcW w:w="2558" w:type="dxa"/>
                </w:tcPr>
                <w:p w:rsidR="00F92708" w:rsidRPr="00F92708" w:rsidRDefault="00F92708" w:rsidP="00F9270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927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Результат</w:t>
                  </w:r>
                </w:p>
              </w:tc>
            </w:tr>
            <w:tr w:rsidR="00F92708" w:rsidTr="003A6CAE">
              <w:tc>
                <w:tcPr>
                  <w:tcW w:w="2557" w:type="dxa"/>
                </w:tcPr>
                <w:p w:rsidR="00F92708" w:rsidRPr="00AA21E9" w:rsidRDefault="00AA21E9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Создание </w:t>
                  </w:r>
                  <w:r>
                    <w:rPr>
                      <w:rFonts w:ascii="Times New Roman" w:hAnsi="Times New Roman" w:cs="Times New Roman"/>
                      <w:sz w:val="20"/>
                      <w:lang w:val="en-US"/>
                    </w:rPr>
                    <w:t>MVP</w:t>
                  </w:r>
                </w:p>
              </w:tc>
              <w:tc>
                <w:tcPr>
                  <w:tcW w:w="2557" w:type="dxa"/>
                </w:tcPr>
                <w:p w:rsidR="00253B4A" w:rsidRDefault="00253B4A" w:rsidP="00253B4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Шаги к созданию MVP:</w:t>
                  </w:r>
                </w:p>
                <w:p w:rsidR="00253B4A" w:rsidRPr="00253B4A" w:rsidRDefault="00253B4A" w:rsidP="00253B4A">
                  <w:pPr>
                    <w:pStyle w:val="a6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 xml:space="preserve">Дизайн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и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нтуитивного Интерфейса: Разработка привлекательного и легкого в использовании интерфейса для родителей и поставщиков услуг.</w:t>
                  </w:r>
                </w:p>
                <w:p w:rsidR="00253B4A" w:rsidRPr="00253B4A" w:rsidRDefault="00253B4A" w:rsidP="00253B4A">
                  <w:pPr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База Данных Поставщиков: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Создание базы данных поставщиков с ключевой информацией о предоставляемых занятиях.</w:t>
                  </w:r>
                </w:p>
                <w:p w:rsidR="00253B4A" w:rsidRPr="00253B4A" w:rsidRDefault="00253B4A" w:rsidP="00253B4A">
                  <w:pPr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Тестирование Функциональности: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Реализация базовых функций, таких как поиск, фильтрация и онлайн-запись, для тестирования с реальными пользователями.</w:t>
                  </w:r>
                </w:p>
                <w:p w:rsidR="00253B4A" w:rsidRPr="00253B4A" w:rsidRDefault="00253B4A" w:rsidP="00253B4A">
                  <w:pPr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Обратная Связь с Родителями и Поставщиками: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Сбор обратной связи от родителей и поставщиков для дальнейшей оптимизации и улучшения платформы.</w:t>
                  </w:r>
                </w:p>
                <w:p w:rsidR="00F92708" w:rsidRDefault="00253B4A" w:rsidP="00253B4A">
                  <w:pPr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Техническая Оптимизация: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253B4A">
                    <w:rPr>
                      <w:rFonts w:ascii="Times New Roman" w:hAnsi="Times New Roman" w:cs="Times New Roman"/>
                      <w:sz w:val="20"/>
                    </w:rPr>
                    <w:t>Постоянная техническая оптимизация для обеспечения быстрой и надежной работы платформы.</w:t>
                  </w:r>
                </w:p>
                <w:p w:rsidR="003A75A5" w:rsidRPr="00253B4A" w:rsidRDefault="003A75A5" w:rsidP="00253B4A">
                  <w:pPr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Реклама и маркетинг</w:t>
                  </w:r>
                </w:p>
              </w:tc>
              <w:tc>
                <w:tcPr>
                  <w:tcW w:w="2558" w:type="dxa"/>
                </w:tcPr>
                <w:p w:rsidR="00F92708" w:rsidRDefault="003A75A5" w:rsidP="00F9270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  <w:r w:rsidR="006578D6">
                    <w:rPr>
                      <w:rFonts w:ascii="Times New Roman" w:hAnsi="Times New Roman" w:cs="Times New Roman"/>
                      <w:sz w:val="20"/>
                    </w:rPr>
                    <w:t>,84 млн.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руб</w:t>
                  </w:r>
                  <w:r w:rsidR="006578D6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в год</w:t>
                  </w:r>
                </w:p>
              </w:tc>
              <w:tc>
                <w:tcPr>
                  <w:tcW w:w="2558" w:type="dxa"/>
                </w:tcPr>
                <w:p w:rsidR="003A75A5" w:rsidRPr="003A75A5" w:rsidRDefault="003A75A5" w:rsidP="003A75A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3A75A5">
                    <w:rPr>
                      <w:rFonts w:ascii="Times New Roman" w:hAnsi="Times New Roman" w:cs="Times New Roman"/>
                      <w:sz w:val="20"/>
                    </w:rPr>
                    <w:t>Улучшенный процесс поиска и записи на занятия для родителей.</w:t>
                  </w:r>
                </w:p>
                <w:p w:rsidR="003A75A5" w:rsidRDefault="003A75A5" w:rsidP="003A75A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3A75A5">
                    <w:rPr>
                      <w:rFonts w:ascii="Times New Roman" w:hAnsi="Times New Roman" w:cs="Times New Roman"/>
                      <w:sz w:val="20"/>
                    </w:rPr>
                    <w:t>Успешное взаимодействие с поставщиками услуг на платформе.</w:t>
                  </w:r>
                </w:p>
                <w:p w:rsidR="00F92708" w:rsidRDefault="003A75A5" w:rsidP="003A75A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3A75A5">
                    <w:rPr>
                      <w:rFonts w:ascii="Times New Roman" w:hAnsi="Times New Roman" w:cs="Times New Roman"/>
                      <w:sz w:val="20"/>
                    </w:rPr>
                    <w:t>Сбор обратной связи для доработки и оптимизации функциональности.</w:t>
                  </w:r>
                </w:p>
              </w:tc>
            </w:tr>
          </w:tbl>
          <w:p w:rsidR="00F92708" w:rsidRPr="00F92708" w:rsidRDefault="00F92708" w:rsidP="00F9270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0972" w:rsidTr="003A6CAE">
        <w:tc>
          <w:tcPr>
            <w:tcW w:w="10456" w:type="dxa"/>
            <w:gridSpan w:val="2"/>
          </w:tcPr>
          <w:p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ПОДДЕРЖКА ДРУГИХ ИНСТИТУТОВ</w:t>
            </w:r>
          </w:p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ИННОВАЦИОННОГО РАЗВИТИЯ</w:t>
            </w:r>
          </w:p>
        </w:tc>
      </w:tr>
      <w:tr w:rsidR="00600972" w:rsidTr="003A6CAE">
        <w:tc>
          <w:tcPr>
            <w:tcW w:w="10456" w:type="dxa"/>
            <w:gridSpan w:val="2"/>
          </w:tcPr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Опыт взаимодействия с другими институтами развития</w:t>
            </w: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141CEC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Платформа НТИ</w:t>
            </w:r>
          </w:p>
        </w:tc>
        <w:tc>
          <w:tcPr>
            <w:tcW w:w="6492" w:type="dxa"/>
          </w:tcPr>
          <w:p w:rsidR="00141CEC" w:rsidRPr="00600972" w:rsidRDefault="00636490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EC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:rsidR="00141CEC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проектной команды в «Акселерационно-образовательных интенсивах по формированию и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преакселерации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команд»:</w:t>
            </w:r>
          </w:p>
          <w:p w:rsidR="0043506D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Pr="00600972" w:rsidRDefault="0043506D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141CEC" w:rsidRPr="00600972" w:rsidRDefault="00636490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Участвовал ли кто-либо из членов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проектной команды в программах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«Диагностика и формирование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компетентностного профиля человека /</w:t>
            </w:r>
          </w:p>
          <w:p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команды»:</w:t>
            </w: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600972" w:rsidRPr="00600972" w:rsidRDefault="00636490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Перечень членов проектной команды,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участвовавших в программах </w:t>
            </w:r>
            <w:proofErr w:type="spellStart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Leader</w:t>
            </w:r>
            <w:proofErr w:type="spellEnd"/>
            <w:r w:rsidRPr="00600972">
              <w:rPr>
                <w:rFonts w:ascii="Times New Roman" w:hAnsi="Times New Roman" w:cs="Times New Roman"/>
                <w:sz w:val="20"/>
                <w:szCs w:val="20"/>
              </w:rPr>
              <w:t xml:space="preserve"> ID и</w:t>
            </w:r>
          </w:p>
          <w:p w:rsid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АНО «Платформа НТИ»:</w:t>
            </w: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06D" w:rsidRPr="00600972" w:rsidRDefault="0043506D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2" w:type="dxa"/>
          </w:tcPr>
          <w:p w:rsidR="00600972" w:rsidRDefault="00636490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Канишевская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Дмитриевна</w:t>
            </w:r>
          </w:p>
          <w:p w:rsidR="00636490" w:rsidRPr="00600972" w:rsidRDefault="00636490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Храмцов Илья Андреевич</w:t>
            </w:r>
          </w:p>
        </w:tc>
      </w:tr>
      <w:tr w:rsidR="00600972" w:rsidTr="003A6CAE">
        <w:tc>
          <w:tcPr>
            <w:tcW w:w="10456" w:type="dxa"/>
            <w:gridSpan w:val="2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  <w:t>ДОПОЛНИТЕЛЬНО</w:t>
            </w: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программе «Стартап как диплом»</w:t>
            </w:r>
          </w:p>
        </w:tc>
        <w:tc>
          <w:tcPr>
            <w:tcW w:w="6492" w:type="dxa"/>
          </w:tcPr>
          <w:p w:rsidR="00600972" w:rsidRDefault="00636490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образовательных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программах повышения</w:t>
            </w:r>
          </w:p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6492" w:type="dxa"/>
          </w:tcPr>
          <w:p w:rsidR="00600972" w:rsidRDefault="00636490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00972" w:rsidTr="003A6CAE">
        <w:tc>
          <w:tcPr>
            <w:tcW w:w="10456" w:type="dxa"/>
            <w:gridSpan w:val="2"/>
          </w:tcPr>
          <w:p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исполнителей по программе УМНИК</w:t>
            </w:r>
          </w:p>
          <w:p w:rsidR="00600972" w:rsidRPr="00600972" w:rsidRDefault="00600972" w:rsidP="006009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Номер контракта и тема проекта по</w:t>
            </w:r>
          </w:p>
          <w:p w:rsidR="00600972" w:rsidRPr="00600972" w:rsidRDefault="00600972" w:rsidP="0060097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программе «УМНИК»</w:t>
            </w:r>
          </w:p>
        </w:tc>
        <w:tc>
          <w:tcPr>
            <w:tcW w:w="6492" w:type="dxa"/>
          </w:tcPr>
          <w:p w:rsidR="00600972" w:rsidRDefault="00636490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00972" w:rsidTr="00141CEC">
        <w:tc>
          <w:tcPr>
            <w:tcW w:w="396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w="6492" w:type="dxa"/>
          </w:tcPr>
          <w:p w:rsidR="00600972" w:rsidRDefault="00636490" w:rsidP="00141C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43506D" w:rsidRDefault="0043506D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00972" w:rsidRDefault="00600972" w:rsidP="006009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00972">
        <w:rPr>
          <w:rFonts w:ascii="Times New Roman" w:hAnsi="Times New Roman" w:cs="Times New Roman"/>
          <w:b/>
          <w:bCs/>
          <w:sz w:val="28"/>
        </w:rPr>
        <w:t>КАЛЕНДАРНЫЙ ПЛАН</w:t>
      </w:r>
    </w:p>
    <w:p w:rsidR="00600972" w:rsidRDefault="00600972" w:rsidP="00600972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</w:rPr>
      </w:pPr>
      <w:r w:rsidRPr="00600972">
        <w:rPr>
          <w:rFonts w:ascii="Times New Roman" w:hAnsi="Times New Roman" w:cs="Times New Roman"/>
          <w:b/>
          <w:bCs/>
          <w:i/>
          <w:iCs/>
          <w:sz w:val="20"/>
        </w:rPr>
        <w:t>Календарный план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2614"/>
        <w:gridCol w:w="2614"/>
      </w:tblGrid>
      <w:tr w:rsidR="00600972" w:rsidTr="00600972">
        <w:tc>
          <w:tcPr>
            <w:tcW w:w="1129" w:type="dxa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sz w:val="20"/>
                <w:szCs w:val="20"/>
              </w:rPr>
              <w:t>№ этапа</w:t>
            </w:r>
          </w:p>
        </w:tc>
        <w:tc>
          <w:tcPr>
            <w:tcW w:w="4099" w:type="dxa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2614" w:type="dxa"/>
          </w:tcPr>
          <w:p w:rsidR="00600972" w:rsidRPr="00600972" w:rsidRDefault="00600972" w:rsidP="00600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Длительность этапа,</w:t>
            </w:r>
          </w:p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мес</w:t>
            </w:r>
            <w:proofErr w:type="spellEnd"/>
          </w:p>
        </w:tc>
        <w:tc>
          <w:tcPr>
            <w:tcW w:w="2614" w:type="dxa"/>
          </w:tcPr>
          <w:p w:rsidR="00600972" w:rsidRP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Стоимость, руб.</w:t>
            </w:r>
          </w:p>
        </w:tc>
      </w:tr>
      <w:tr w:rsidR="00600972" w:rsidTr="00600972">
        <w:tc>
          <w:tcPr>
            <w:tcW w:w="1129" w:type="dxa"/>
          </w:tcPr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99" w:type="dxa"/>
          </w:tcPr>
          <w:p w:rsidR="00600972" w:rsidRDefault="005F3961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Формирование идеи, разработка</w:t>
            </w:r>
          </w:p>
        </w:tc>
        <w:tc>
          <w:tcPr>
            <w:tcW w:w="2614" w:type="dxa"/>
          </w:tcPr>
          <w:p w:rsidR="00600972" w:rsidRDefault="005F3961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14" w:type="dxa"/>
          </w:tcPr>
          <w:p w:rsidR="00600972" w:rsidRDefault="005F3961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00972" w:rsidTr="00600972">
        <w:tc>
          <w:tcPr>
            <w:tcW w:w="1129" w:type="dxa"/>
          </w:tcPr>
          <w:p w:rsidR="00600972" w:rsidRDefault="00600972" w:rsidP="006009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99" w:type="dxa"/>
          </w:tcPr>
          <w:p w:rsidR="00600972" w:rsidRPr="005F3961" w:rsidRDefault="005F3961" w:rsidP="00600972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MVP</w:t>
            </w:r>
          </w:p>
        </w:tc>
        <w:tc>
          <w:tcPr>
            <w:tcW w:w="2614" w:type="dxa"/>
          </w:tcPr>
          <w:p w:rsidR="00600972" w:rsidRPr="005F3961" w:rsidRDefault="005F3961" w:rsidP="00600972">
            <w:pPr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2614" w:type="dxa"/>
          </w:tcPr>
          <w:p w:rsidR="00600972" w:rsidRDefault="005F3961" w:rsidP="0060097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6578D6">
              <w:rPr>
                <w:rFonts w:ascii="Times New Roman" w:hAnsi="Times New Roman" w:cs="Times New Roman"/>
                <w:sz w:val="20"/>
              </w:rPr>
              <w:t>,84 млн. руб.</w:t>
            </w:r>
          </w:p>
        </w:tc>
      </w:tr>
    </w:tbl>
    <w:p w:rsidR="0043506D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2A1D94" w:rsidRDefault="002A1D94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2A1D94" w:rsidRDefault="002A1D94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2A1D94" w:rsidRDefault="002A1D94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2A1D94" w:rsidRDefault="002A1D94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2A1D94" w:rsidRDefault="002A1D94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2A1D94" w:rsidRDefault="002A1D94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p w:rsidR="002A1D94" w:rsidRDefault="002A1D94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43506D" w:rsidRPr="0043506D" w:rsidTr="003A6CAE">
        <w:tc>
          <w:tcPr>
            <w:tcW w:w="5495" w:type="dxa"/>
          </w:tcPr>
          <w:p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Заказчик:</w:t>
            </w:r>
          </w:p>
          <w:p w:rsidR="0043506D" w:rsidRPr="0043506D" w:rsidRDefault="0043506D" w:rsidP="0043506D">
            <w:pPr>
              <w:ind w:firstLineChars="200" w:firstLine="408"/>
              <w:jc w:val="center"/>
              <w:rPr>
                <w:rFonts w:eastAsia="Times New Roman"/>
                <w:b/>
                <w:color w:val="000000"/>
              </w:rPr>
            </w:pPr>
          </w:p>
          <w:p w:rsid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«Донской государственный технический университет»</w:t>
            </w:r>
          </w:p>
        </w:tc>
        <w:tc>
          <w:tcPr>
            <w:tcW w:w="4076" w:type="dxa"/>
          </w:tcPr>
          <w:p w:rsidR="0043506D" w:rsidRPr="0043506D" w:rsidRDefault="0043506D" w:rsidP="0043506D">
            <w:pPr>
              <w:jc w:val="center"/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Исполнитель:</w:t>
            </w:r>
          </w:p>
          <w:p w:rsidR="0043506D" w:rsidRPr="0043506D" w:rsidRDefault="0043506D" w:rsidP="0043506D">
            <w:pPr>
              <w:ind w:firstLineChars="200" w:firstLine="408"/>
              <w:jc w:val="center"/>
              <w:rPr>
                <w:rFonts w:eastAsia="Times New Roman"/>
                <w:b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bCs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 xml:space="preserve">Индивидуальный предприниматель </w:t>
            </w:r>
          </w:p>
          <w:p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Cs/>
                <w:color w:val="000000"/>
              </w:rPr>
              <w:t>Гусев Дмитрий Владимирович</w:t>
            </w:r>
          </w:p>
        </w:tc>
      </w:tr>
      <w:tr w:rsidR="0043506D" w:rsidRPr="0043506D" w:rsidTr="0012765B">
        <w:trPr>
          <w:trHeight w:val="1544"/>
        </w:trPr>
        <w:tc>
          <w:tcPr>
            <w:tcW w:w="5495" w:type="dxa"/>
          </w:tcPr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Проректор по научно-исследовательской работе</w:t>
            </w:r>
          </w:p>
          <w:p w:rsidR="0043506D" w:rsidRPr="0043506D" w:rsidRDefault="0043506D" w:rsidP="0043506D">
            <w:pPr>
              <w:rPr>
                <w:rFonts w:eastAsia="Times New Roman"/>
                <w:b/>
                <w:color w:val="000000"/>
              </w:rPr>
            </w:pPr>
            <w:r w:rsidRPr="0043506D">
              <w:rPr>
                <w:rFonts w:eastAsia="Times New Roman"/>
                <w:b/>
                <w:color w:val="000000"/>
              </w:rPr>
              <w:t>и инновационной деятельности</w:t>
            </w: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____________________/</w:t>
            </w:r>
            <w:r w:rsidRPr="0043506D">
              <w:rPr>
                <w:rFonts w:eastAsia="Times New Roman"/>
                <w:b/>
                <w:color w:val="000000"/>
              </w:rPr>
              <w:t>Ефременко И.Н</w:t>
            </w:r>
            <w:r w:rsidRPr="0043506D">
              <w:rPr>
                <w:rFonts w:eastAsia="Times New Roman"/>
                <w:color w:val="000000"/>
              </w:rPr>
              <w:t>.</w:t>
            </w: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76" w:type="dxa"/>
          </w:tcPr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0"/>
              <w:rPr>
                <w:rFonts w:eastAsia="Times New Roman"/>
                <w:color w:val="000000"/>
              </w:rPr>
            </w:pPr>
          </w:p>
          <w:p w:rsidR="0043506D" w:rsidRPr="0043506D" w:rsidRDefault="0043506D" w:rsidP="0043506D">
            <w:pPr>
              <w:ind w:firstLineChars="200" w:firstLine="408"/>
              <w:rPr>
                <w:rFonts w:eastAsia="Times New Roman"/>
                <w:b/>
                <w:bCs/>
                <w:color w:val="000000"/>
              </w:rPr>
            </w:pPr>
          </w:p>
          <w:p w:rsidR="0043506D" w:rsidRPr="0043506D" w:rsidRDefault="0043506D" w:rsidP="0043506D">
            <w:pPr>
              <w:rPr>
                <w:rFonts w:eastAsia="Times New Roman"/>
                <w:color w:val="000000"/>
              </w:rPr>
            </w:pPr>
            <w:r w:rsidRPr="0043506D">
              <w:rPr>
                <w:rFonts w:eastAsia="Times New Roman"/>
                <w:b/>
                <w:bCs/>
                <w:color w:val="000000"/>
              </w:rPr>
              <w:t>______________________ /Гусев Д.В.</w:t>
            </w:r>
          </w:p>
        </w:tc>
      </w:tr>
    </w:tbl>
    <w:p w:rsidR="0043506D" w:rsidRPr="00600972" w:rsidRDefault="0043506D" w:rsidP="00600972">
      <w:pPr>
        <w:spacing w:line="276" w:lineRule="auto"/>
        <w:rPr>
          <w:rFonts w:ascii="Times New Roman" w:hAnsi="Times New Roman" w:cs="Times New Roman"/>
          <w:sz w:val="24"/>
        </w:rPr>
      </w:pPr>
    </w:p>
    <w:sectPr w:rsidR="0043506D" w:rsidRPr="00600972" w:rsidSect="0012765B">
      <w:pgSz w:w="11906" w:h="16838"/>
      <w:pgMar w:top="720" w:right="720" w:bottom="56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LSHaus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3A821E2"/>
    <w:multiLevelType w:val="multilevel"/>
    <w:tmpl w:val="90DA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63F58"/>
    <w:multiLevelType w:val="hybridMultilevel"/>
    <w:tmpl w:val="90AEE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0438">
    <w:abstractNumId w:val="0"/>
  </w:num>
  <w:num w:numId="2" w16cid:durableId="710572905">
    <w:abstractNumId w:val="1"/>
  </w:num>
  <w:num w:numId="3" w16cid:durableId="1198931238">
    <w:abstractNumId w:val="2"/>
  </w:num>
  <w:num w:numId="4" w16cid:durableId="150368955">
    <w:abstractNumId w:val="3"/>
  </w:num>
  <w:num w:numId="5" w16cid:durableId="1384258667">
    <w:abstractNumId w:val="4"/>
  </w:num>
  <w:num w:numId="6" w16cid:durableId="162616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9D"/>
    <w:rsid w:val="000820EE"/>
    <w:rsid w:val="000B2791"/>
    <w:rsid w:val="0012765B"/>
    <w:rsid w:val="00141CEC"/>
    <w:rsid w:val="00153DDE"/>
    <w:rsid w:val="001F77C5"/>
    <w:rsid w:val="00253B4A"/>
    <w:rsid w:val="002A1D94"/>
    <w:rsid w:val="002C5FCA"/>
    <w:rsid w:val="002F2DA4"/>
    <w:rsid w:val="0033208A"/>
    <w:rsid w:val="003930CE"/>
    <w:rsid w:val="003A6CAE"/>
    <w:rsid w:val="003A75A5"/>
    <w:rsid w:val="003B689D"/>
    <w:rsid w:val="0041183C"/>
    <w:rsid w:val="0043506D"/>
    <w:rsid w:val="00564B61"/>
    <w:rsid w:val="005F3961"/>
    <w:rsid w:val="005F7552"/>
    <w:rsid w:val="00600972"/>
    <w:rsid w:val="006261D0"/>
    <w:rsid w:val="00636490"/>
    <w:rsid w:val="006578D6"/>
    <w:rsid w:val="00790F53"/>
    <w:rsid w:val="007C0557"/>
    <w:rsid w:val="008A74DC"/>
    <w:rsid w:val="009F06FA"/>
    <w:rsid w:val="00AA21E9"/>
    <w:rsid w:val="00AF0469"/>
    <w:rsid w:val="00B11CD5"/>
    <w:rsid w:val="00CD6DF4"/>
    <w:rsid w:val="00CF485D"/>
    <w:rsid w:val="00CF76D4"/>
    <w:rsid w:val="00D42283"/>
    <w:rsid w:val="00D83896"/>
    <w:rsid w:val="00E2051B"/>
    <w:rsid w:val="00F151BB"/>
    <w:rsid w:val="00F21C85"/>
    <w:rsid w:val="00F82FC3"/>
    <w:rsid w:val="00F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7001"/>
  <w15:chartTrackingRefBased/>
  <w15:docId w15:val="{7729A29C-BEA5-504B-99FE-E2C569C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43506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1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8818-8BB4-7D41-92BB-CB953DB5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12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Маргарита Юрьевна</dc:creator>
  <cp:keywords/>
  <dc:description/>
  <cp:lastModifiedBy>Microsoft Office User</cp:lastModifiedBy>
  <cp:revision>8</cp:revision>
  <cp:lastPrinted>2023-10-09T10:15:00Z</cp:lastPrinted>
  <dcterms:created xsi:type="dcterms:W3CDTF">2023-09-20T06:24:00Z</dcterms:created>
  <dcterms:modified xsi:type="dcterms:W3CDTF">2023-12-02T10:05:00Z</dcterms:modified>
</cp:coreProperties>
</file>