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A168" w14:textId="77777777" w:rsidR="00830E46" w:rsidRPr="00AE023E" w:rsidRDefault="00830E46" w:rsidP="00830E46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E023E">
        <w:rPr>
          <w:rFonts w:ascii="Times New Roman" w:hAnsi="Times New Roman"/>
          <w:b/>
          <w:sz w:val="28"/>
          <w:szCs w:val="28"/>
        </w:rPr>
        <w:t>СОДЕРЖАНИЕ СТАРТАП-ПРОЕКТА</w:t>
      </w:r>
    </w:p>
    <w:p w14:paraId="4B38D2B2" w14:textId="77777777" w:rsidR="00830E46" w:rsidRPr="00AE023E" w:rsidRDefault="00830E46" w:rsidP="00830E46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E023E">
        <w:rPr>
          <w:rFonts w:ascii="Times New Roman" w:hAnsi="Times New Roman"/>
          <w:b/>
          <w:sz w:val="28"/>
          <w:szCs w:val="28"/>
        </w:rPr>
        <w:t>сформированного в ходе реализации «Акселерационной программы НИЯУ МИФИ»</w:t>
      </w:r>
    </w:p>
    <w:p w14:paraId="1B62E413" w14:textId="5633A07A" w:rsidR="00830E46" w:rsidRDefault="00830E46" w:rsidP="00830E4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договору о реализации «Акселерационной программы НИЯУ МИФИ» в понятие «стартап-проект» входит </w:t>
      </w:r>
      <w:r w:rsidRPr="00AE50F7">
        <w:rPr>
          <w:rFonts w:ascii="Times New Roman" w:hAnsi="Times New Roman"/>
          <w:sz w:val="28"/>
          <w:szCs w:val="28"/>
        </w:rPr>
        <w:t>паспорт проекта по созданию университетского стартапа, подготовленный проектной командой</w:t>
      </w:r>
      <w:r>
        <w:rPr>
          <w:rFonts w:ascii="Times New Roman" w:hAnsi="Times New Roman"/>
          <w:sz w:val="28"/>
          <w:szCs w:val="28"/>
        </w:rPr>
        <w:t xml:space="preserve"> (студентов)</w:t>
      </w:r>
      <w:r w:rsidRPr="00AE50F7">
        <w:rPr>
          <w:rFonts w:ascii="Times New Roman" w:hAnsi="Times New Roman"/>
          <w:sz w:val="28"/>
          <w:szCs w:val="28"/>
        </w:rPr>
        <w:t>, в том числе с участием лиц, принявших участие в мероприятиях в рамках реализации результатов федерального проекта «Платформа университетского технологического предпринимательства» государственной программы Российской Федерации «Научно-технологическое</w:t>
      </w:r>
      <w:r>
        <w:rPr>
          <w:rFonts w:ascii="Times New Roman" w:hAnsi="Times New Roman"/>
          <w:sz w:val="28"/>
          <w:szCs w:val="28"/>
        </w:rPr>
        <w:t xml:space="preserve"> развитие Российской Федерации». Кроме того, прилагается пояснительная записка с обоснованием научно-технических и экономических параметров стартап-проекта.</w:t>
      </w:r>
    </w:p>
    <w:p w14:paraId="3850C571" w14:textId="3CB405FD" w:rsidR="00856F4B" w:rsidRDefault="00E45F1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 </w:t>
      </w:r>
      <w:r w:rsidR="00336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СТАРТАП-ПРОЕКТА </w:t>
      </w:r>
    </w:p>
    <w:p w14:paraId="0DB357F2" w14:textId="20577E91" w:rsidR="00856F4B" w:rsidRDefault="00336F3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ILM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Institute</w:t>
      </w:r>
      <w:r w:rsidR="008824D8" w:rsidRP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="008824D8" w:rsidRP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Management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24D8" w:rsidRP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B00C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управления</w:t>
      </w:r>
      <w:r w:rsidR="00B0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мониторинга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успеваемости студенческих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830E46" w14:paraId="2A13F7C8" w14:textId="77777777" w:rsidTr="00830E46">
        <w:tc>
          <w:tcPr>
            <w:tcW w:w="4219" w:type="dxa"/>
          </w:tcPr>
          <w:p w14:paraId="344194DD" w14:textId="77777777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352" w:type="dxa"/>
          </w:tcPr>
          <w:p w14:paraId="4A3BEFB2" w14:textId="2EEF2191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НИЯУ МИФИ</w:t>
            </w:r>
          </w:p>
        </w:tc>
      </w:tr>
      <w:tr w:rsidR="00830E46" w14:paraId="1EB88B7F" w14:textId="77777777" w:rsidTr="00830E46">
        <w:tc>
          <w:tcPr>
            <w:tcW w:w="4219" w:type="dxa"/>
          </w:tcPr>
          <w:p w14:paraId="5B158E3E" w14:textId="77777777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Грантополучателя</w:t>
            </w:r>
          </w:p>
        </w:tc>
        <w:tc>
          <w:tcPr>
            <w:tcW w:w="5352" w:type="dxa"/>
          </w:tcPr>
          <w:p w14:paraId="2EED2687" w14:textId="26E77FFC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ИНН 7724068140</w:t>
            </w:r>
          </w:p>
        </w:tc>
      </w:tr>
      <w:tr w:rsidR="00830E46" w14:paraId="4389D4A5" w14:textId="77777777" w:rsidTr="00830E46">
        <w:tc>
          <w:tcPr>
            <w:tcW w:w="4219" w:type="dxa"/>
          </w:tcPr>
          <w:p w14:paraId="28CC591C" w14:textId="77777777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352" w:type="dxa"/>
          </w:tcPr>
          <w:p w14:paraId="271E01C2" w14:textId="1A25A4E4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«Акселерационная программа НИЯУ МИФИ»</w:t>
            </w:r>
          </w:p>
        </w:tc>
      </w:tr>
      <w:tr w:rsidR="00830E46" w14:paraId="6BC3E345" w14:textId="77777777" w:rsidTr="00830E46">
        <w:tc>
          <w:tcPr>
            <w:tcW w:w="4219" w:type="dxa"/>
          </w:tcPr>
          <w:p w14:paraId="19AF8B32" w14:textId="77777777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352" w:type="dxa"/>
          </w:tcPr>
          <w:p w14:paraId="4ACAA696" w14:textId="3133771A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Октябрь 2022 г.</w:t>
            </w:r>
          </w:p>
        </w:tc>
      </w:tr>
      <w:tr w:rsidR="00830E46" w14:paraId="757FBAA3" w14:textId="77777777" w:rsidTr="00830E46">
        <w:tc>
          <w:tcPr>
            <w:tcW w:w="4219" w:type="dxa"/>
          </w:tcPr>
          <w:p w14:paraId="54F2D084" w14:textId="77777777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352" w:type="dxa"/>
          </w:tcPr>
          <w:p w14:paraId="64BB2C6E" w14:textId="1E6CE3BC" w:rsidR="00830E46" w:rsidRDefault="00830E46" w:rsidP="0083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№ 70-2022-000888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20 октября 2022 г.</w:t>
            </w:r>
          </w:p>
        </w:tc>
      </w:tr>
    </w:tbl>
    <w:p w14:paraId="4E0A10C8" w14:textId="77777777" w:rsidR="006357C9" w:rsidRDefault="006357C9" w:rsidP="006357C9">
      <w:pPr>
        <w:pBdr>
          <w:top w:val="nil"/>
          <w:left w:val="nil"/>
          <w:bottom w:val="nil"/>
          <w:right w:val="nil"/>
          <w:between w:val="nil"/>
        </w:pBdr>
        <w:ind w:leftChars="0" w:left="1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7FAED" w14:textId="7FADEA7F" w:rsidR="00856F4B" w:rsidRDefault="00336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информация о стартап-проекте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856F4B" w14:paraId="584000F5" w14:textId="77777777">
        <w:tc>
          <w:tcPr>
            <w:tcW w:w="4219" w:type="dxa"/>
          </w:tcPr>
          <w:p w14:paraId="58D21C4E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352" w:type="dxa"/>
          </w:tcPr>
          <w:p w14:paraId="0F94BDBF" w14:textId="00636C3D" w:rsidR="00856F4B" w:rsidRDefault="00B0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 (Institute Life Management) система для управления и мониторинга успеваемости студенческих групп</w:t>
            </w:r>
          </w:p>
        </w:tc>
      </w:tr>
      <w:tr w:rsidR="00856F4B" w14:paraId="15EE323E" w14:textId="77777777">
        <w:tc>
          <w:tcPr>
            <w:tcW w:w="4219" w:type="dxa"/>
          </w:tcPr>
          <w:p w14:paraId="2A71962A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стартап-проекта </w:t>
            </w:r>
          </w:p>
        </w:tc>
        <w:tc>
          <w:tcPr>
            <w:tcW w:w="5352" w:type="dxa"/>
          </w:tcPr>
          <w:p w14:paraId="32F44221" w14:textId="77777777" w:rsidR="006357C9" w:rsidRDefault="008824D8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C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Сергей Александрович</w:t>
            </w:r>
          </w:p>
          <w:p w14:paraId="4FC00E37" w14:textId="62DF6644" w:rsidR="000075AC" w:rsidRPr="006357C9" w:rsidRDefault="00EF389C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 Валентина Андреевна</w:t>
            </w:r>
          </w:p>
        </w:tc>
      </w:tr>
      <w:tr w:rsidR="00856F4B" w14:paraId="364CACAA" w14:textId="77777777">
        <w:tc>
          <w:tcPr>
            <w:tcW w:w="4219" w:type="dxa"/>
          </w:tcPr>
          <w:p w14:paraId="6E0A3B54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352" w:type="dxa"/>
          </w:tcPr>
          <w:p w14:paraId="1992F84F" w14:textId="7B82B620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Критическая технология «</w:t>
            </w:r>
            <w:r w:rsidR="00081A3C" w:rsidRPr="0008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информационных, управляющих, навигационных </w:t>
            </w:r>
            <w:r w:rsidR="00081A3C" w:rsidRPr="0008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соответствии с перечнем критических технологий Российской Федерации (утв. Указом Президе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РФ от 7 июля 2011 г. N 899)</w:t>
            </w:r>
          </w:p>
        </w:tc>
      </w:tr>
      <w:tr w:rsidR="00856F4B" w14:paraId="59326ADD" w14:textId="77777777">
        <w:tc>
          <w:tcPr>
            <w:tcW w:w="4219" w:type="dxa"/>
          </w:tcPr>
          <w:p w14:paraId="3688D7EA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стартап-проекта (технология/ услуга/продукт)</w:t>
            </w:r>
          </w:p>
        </w:tc>
        <w:tc>
          <w:tcPr>
            <w:tcW w:w="5352" w:type="dxa"/>
          </w:tcPr>
          <w:p w14:paraId="5CE208D9" w14:textId="176A9D6B" w:rsidR="009A2540" w:rsidRDefault="009A2540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программного решения для 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целями данного ПО является улучшение процессов образования и повышение качеств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предоставляемых услуг. Планируется созда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схож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системами управления проектами в ИТ сфере. Схожесть данных систем будет заключаться в способах отображения и планирования задач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возложенных на студента, в формате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Данный метод планирования и отображения информации </w:t>
            </w:r>
            <w:r w:rsid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выявить трудности в образовательных процессах, за счёт детализации этапов выполнения заданий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назначенных студентам, что позволит преподавателям, кураторам групп и другим </w:t>
            </w:r>
            <w:r w:rsidR="008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реальном</w:t>
            </w:r>
            <w:r w:rsid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 отследить эффективность выполнения образовательной программы. Также система позволит подготовить отчёты о реализации образовательных программ. Создание системы предполагает содержа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себе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следующих</w:t>
            </w:r>
            <w:r w:rsid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 w:rsid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5D6D027" w14:textId="05ACA566" w:rsidR="00C16C2F" w:rsidRPr="00C16C2F" w:rsidRDefault="00C16C2F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-документооборот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D6D7E5" w14:textId="4B51F061" w:rsidR="00C16C2F" w:rsidRPr="00C16C2F" w:rsidRDefault="00C16C2F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-внутренняя почта и чат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C93E4E" w14:textId="217F872A" w:rsidR="00C16C2F" w:rsidRPr="00C16C2F" w:rsidRDefault="00C16C2F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-видеоконференции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25F6F9" w14:textId="34712C80" w:rsidR="00C16C2F" w:rsidRPr="00C16C2F" w:rsidRDefault="00C16C2F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-планирование процессов выполнения заданий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D003E6" w14:textId="6FA13A7E" w:rsidR="00C16C2F" w:rsidRPr="009A2540" w:rsidRDefault="00C16C2F" w:rsidP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 отчётов.</w:t>
            </w:r>
          </w:p>
        </w:tc>
      </w:tr>
      <w:tr w:rsidR="00856F4B" w14:paraId="29CD846A" w14:textId="77777777">
        <w:tc>
          <w:tcPr>
            <w:tcW w:w="4219" w:type="dxa"/>
          </w:tcPr>
          <w:p w14:paraId="7E3A9818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5352" w:type="dxa"/>
          </w:tcPr>
          <w:p w14:paraId="28E9BB91" w14:textId="63369105" w:rsidR="00856F4B" w:rsidRPr="002703BD" w:rsidRDefault="00081A3C" w:rsidP="00672F6D">
            <w:pPr>
              <w:pStyle w:val="af5"/>
              <w:shd w:val="clear" w:color="auto" w:fill="FFFFFF"/>
              <w:spacing w:before="0" w:beforeAutospacing="0" w:after="255" w:afterAutospacing="0" w:line="270" w:lineRule="atLeast"/>
              <w:ind w:hanging="2"/>
              <w:rPr>
                <w:color w:val="000000"/>
                <w:position w:val="-1"/>
                <w:lang w:eastAsia="en-US"/>
              </w:rPr>
            </w:pPr>
            <w:r w:rsidRPr="003E5B63">
              <w:rPr>
                <w:color w:val="000000"/>
                <w:position w:val="-1"/>
                <w:lang w:eastAsia="en-US"/>
              </w:rPr>
              <w:t>Согласно распоряжению Правительства РФ от 21 декабря 2021 г. № 3759-р «Об утверждении стратегического направления в области цифровой трансформации науки и высшего образования» определены приоритеты, среди которых повышени</w:t>
            </w:r>
            <w:r w:rsidR="00672F6D">
              <w:rPr>
                <w:color w:val="000000"/>
                <w:position w:val="-1"/>
                <w:lang w:eastAsia="en-US"/>
              </w:rPr>
              <w:t xml:space="preserve">е </w:t>
            </w:r>
            <w:r w:rsidRPr="003E5B63">
              <w:rPr>
                <w:color w:val="000000"/>
                <w:position w:val="-1"/>
                <w:lang w:eastAsia="en-US"/>
              </w:rPr>
              <w:t xml:space="preserve">уровня цифровизации образовательных организаций высшего образования, проект «Цифровой университет». </w:t>
            </w:r>
            <w:r w:rsidR="003E5B63" w:rsidRPr="003E5B63">
              <w:rPr>
                <w:color w:val="000000"/>
                <w:position w:val="-1"/>
                <w:lang w:eastAsia="en-US"/>
              </w:rPr>
              <w:t>Ответственным федеральным органом исполнительной власти за реализацию стратегического направления является Министерство науки и высшего образования Российской Федерации в составе следующих соисполнителей:</w:t>
            </w:r>
            <w:r w:rsidR="003E5B63">
              <w:rPr>
                <w:color w:val="000000"/>
                <w:position w:val="-1"/>
                <w:lang w:eastAsia="en-US"/>
              </w:rPr>
              <w:t xml:space="preserve"> </w:t>
            </w:r>
            <w:r w:rsidR="003E5B63" w:rsidRPr="003E5B63">
              <w:rPr>
                <w:color w:val="000000"/>
                <w:position w:val="-1"/>
                <w:lang w:eastAsia="en-US"/>
              </w:rPr>
              <w:t xml:space="preserve">субъекты Российской </w:t>
            </w:r>
            <w:r w:rsidR="003E5B63" w:rsidRPr="003E5B63">
              <w:rPr>
                <w:color w:val="000000"/>
                <w:position w:val="-1"/>
                <w:lang w:eastAsia="en-US"/>
              </w:rPr>
              <w:lastRenderedPageBreak/>
              <w:t>Федерации, в ведении которых находятся образовательные организации высшего образования и научные организации (по согласованию);</w:t>
            </w:r>
            <w:r w:rsidR="003E5B63">
              <w:rPr>
                <w:color w:val="000000"/>
                <w:position w:val="-1"/>
                <w:lang w:eastAsia="en-US"/>
              </w:rPr>
              <w:t xml:space="preserve"> </w:t>
            </w:r>
            <w:r w:rsidR="003E5B63" w:rsidRPr="003E5B63">
              <w:rPr>
                <w:color w:val="000000"/>
                <w:position w:val="-1"/>
                <w:lang w:eastAsia="en-US"/>
              </w:rPr>
              <w:t>государственные корпорации, компании с государственным участием (по согласованию).</w:t>
            </w:r>
            <w:r w:rsidR="002703BD">
              <w:rPr>
                <w:color w:val="000000"/>
                <w:position w:val="-1"/>
                <w:lang w:eastAsia="en-US"/>
              </w:rPr>
              <w:t xml:space="preserve"> </w:t>
            </w:r>
          </w:p>
        </w:tc>
      </w:tr>
      <w:tr w:rsidR="00856F4B" w14:paraId="734FAF9C" w14:textId="77777777">
        <w:tc>
          <w:tcPr>
            <w:tcW w:w="4219" w:type="dxa"/>
          </w:tcPr>
          <w:p w14:paraId="4C5DAF13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Технологические риски</w:t>
            </w:r>
          </w:p>
        </w:tc>
        <w:tc>
          <w:tcPr>
            <w:tcW w:w="5352" w:type="dxa"/>
          </w:tcPr>
          <w:p w14:paraId="41123A34" w14:textId="08BD17C9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сокращения государственных затрат на </w:t>
            </w:r>
            <w:r w:rsidR="0027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реализацию стратегического направления в области цифровой трансформации науки и высшего образования</w:t>
            </w:r>
            <w:r w:rsid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F4B" w14:paraId="045001DD" w14:textId="77777777">
        <w:tc>
          <w:tcPr>
            <w:tcW w:w="4219" w:type="dxa"/>
          </w:tcPr>
          <w:p w14:paraId="5310E1E4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352" w:type="dxa"/>
          </w:tcPr>
          <w:p w14:paraId="49B6C929" w14:textId="1BA0E20E" w:rsidR="00856F4B" w:rsidRDefault="002703BD" w:rsidP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организации высшего образования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7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среднего профессионального образования </w:t>
            </w:r>
          </w:p>
        </w:tc>
      </w:tr>
      <w:tr w:rsidR="00856F4B" w14:paraId="00285935" w14:textId="77777777">
        <w:tc>
          <w:tcPr>
            <w:tcW w:w="4219" w:type="dxa"/>
          </w:tcPr>
          <w:p w14:paraId="0C643835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 модель стартап-проекта1 (как вы планируете зарабатывать посредствам реализации данного проекта</w:t>
            </w:r>
          </w:p>
        </w:tc>
        <w:tc>
          <w:tcPr>
            <w:tcW w:w="5352" w:type="dxa"/>
          </w:tcPr>
          <w:p w14:paraId="13C03B82" w14:textId="69A8AA9F" w:rsidR="00856F4B" w:rsidRDefault="00270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модель: 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редоставление клиентской и серверной части ПО, а также осуществление развёртывания и технического сопровождения системы в рамках годовой лицензии.</w:t>
            </w:r>
          </w:p>
          <w:p w14:paraId="7BCCF037" w14:textId="45C992AF" w:rsidR="002703BD" w:rsidRDefault="002703BD" w:rsidP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модель: 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редоставление дополнительных возможностей, таких как: 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блачное хранилище, видео связь и т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далее за дополнительную плату</w:t>
            </w:r>
          </w:p>
        </w:tc>
      </w:tr>
      <w:tr w:rsidR="00856F4B" w14:paraId="4497DA05" w14:textId="77777777">
        <w:tc>
          <w:tcPr>
            <w:tcW w:w="4219" w:type="dxa"/>
          </w:tcPr>
          <w:p w14:paraId="26F2F709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352" w:type="dxa"/>
          </w:tcPr>
          <w:p w14:paraId="51FBD143" w14:textId="22357D27" w:rsidR="00856F4B" w:rsidRDefault="00270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управления </w:t>
            </w:r>
            <w:r w:rsid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мониторинга успеваемости студенческих групп позволит отслеживать прогресс образовательной программы в реальном времени, а также поможет выявить слабы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 образовательных программ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A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благодаря автоматической подготовки отчётов.</w:t>
            </w:r>
          </w:p>
        </w:tc>
      </w:tr>
    </w:tbl>
    <w:p w14:paraId="53893397" w14:textId="77777777" w:rsidR="006357C9" w:rsidRPr="006357C9" w:rsidRDefault="006357C9" w:rsidP="006357C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hAnsi="Times New Roman" w:cs="Times New Roman"/>
          <w:color w:val="000000"/>
        </w:rPr>
      </w:pPr>
    </w:p>
    <w:p w14:paraId="1093D420" w14:textId="39B0ED37" w:rsidR="00856F4B" w:rsidRPr="00672F6D" w:rsidRDefault="00336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672F6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структура финансирования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856F4B" w14:paraId="5052DCCB" w14:textId="77777777">
        <w:tc>
          <w:tcPr>
            <w:tcW w:w="4219" w:type="dxa"/>
          </w:tcPr>
          <w:p w14:paraId="123D8F18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5352" w:type="dxa"/>
          </w:tcPr>
          <w:p w14:paraId="5EA7396C" w14:textId="4AD78797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56F4B" w14:paraId="622B3D1B" w14:textId="77777777">
        <w:tc>
          <w:tcPr>
            <w:tcW w:w="4219" w:type="dxa"/>
          </w:tcPr>
          <w:p w14:paraId="15ED3B8E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352" w:type="dxa"/>
          </w:tcPr>
          <w:p w14:paraId="491267F7" w14:textId="149AE7C0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венчурного инвестирования, </w:t>
            </w:r>
            <w:r w:rsidR="0063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нституты развития</w:t>
            </w:r>
          </w:p>
        </w:tc>
      </w:tr>
      <w:tr w:rsidR="00856F4B" w14:paraId="4171C76E" w14:textId="77777777">
        <w:tc>
          <w:tcPr>
            <w:tcW w:w="4219" w:type="dxa"/>
          </w:tcPr>
          <w:p w14:paraId="2FD40E80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потенциала «рынка» и рентабельности проекта</w:t>
            </w:r>
          </w:p>
        </w:tc>
        <w:tc>
          <w:tcPr>
            <w:tcW w:w="5352" w:type="dxa"/>
          </w:tcPr>
          <w:p w14:paraId="753D083B" w14:textId="30756C5B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тыс. руб./год</w:t>
            </w:r>
          </w:p>
        </w:tc>
      </w:tr>
    </w:tbl>
    <w:p w14:paraId="44FC9483" w14:textId="511F15D8" w:rsidR="00856F4B" w:rsidRDefault="00336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план стартап-проекта</w:t>
      </w: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61"/>
        <w:gridCol w:w="3191"/>
      </w:tblGrid>
      <w:tr w:rsidR="00856F4B" w14:paraId="105C188D" w14:textId="77777777" w:rsidTr="006357C9">
        <w:trPr>
          <w:tblHeader/>
        </w:trPr>
        <w:tc>
          <w:tcPr>
            <w:tcW w:w="4219" w:type="dxa"/>
          </w:tcPr>
          <w:p w14:paraId="28DA3F5B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 этапа календарного плана</w:t>
            </w:r>
          </w:p>
        </w:tc>
        <w:tc>
          <w:tcPr>
            <w:tcW w:w="2161" w:type="dxa"/>
          </w:tcPr>
          <w:p w14:paraId="57BD50C3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этапа, мес.</w:t>
            </w:r>
          </w:p>
        </w:tc>
        <w:tc>
          <w:tcPr>
            <w:tcW w:w="3191" w:type="dxa"/>
          </w:tcPr>
          <w:p w14:paraId="14D0265A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856F4B" w14:paraId="175AA682" w14:textId="77777777">
        <w:tc>
          <w:tcPr>
            <w:tcW w:w="4219" w:type="dxa"/>
          </w:tcPr>
          <w:p w14:paraId="38268222" w14:textId="40F58E93" w:rsidR="00856F4B" w:rsidRPr="00C16C2F" w:rsidRDefault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серверной части приложения</w:t>
            </w:r>
          </w:p>
        </w:tc>
        <w:tc>
          <w:tcPr>
            <w:tcW w:w="2161" w:type="dxa"/>
          </w:tcPr>
          <w:p w14:paraId="385B32EF" w14:textId="7E4DF66E" w:rsidR="00856F4B" w:rsidRDefault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 </w:t>
            </w:r>
          </w:p>
        </w:tc>
        <w:tc>
          <w:tcPr>
            <w:tcW w:w="3191" w:type="dxa"/>
          </w:tcPr>
          <w:p w14:paraId="1DBDD9D6" w14:textId="7A6F973D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56F4B" w14:paraId="0762B6F0" w14:textId="77777777">
        <w:tc>
          <w:tcPr>
            <w:tcW w:w="4219" w:type="dxa"/>
          </w:tcPr>
          <w:p w14:paraId="0BB292CF" w14:textId="75B6EBD7" w:rsidR="00856F4B" w:rsidRPr="00C16C2F" w:rsidRDefault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клиентской части приложения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технологий</w:t>
            </w:r>
          </w:p>
        </w:tc>
        <w:tc>
          <w:tcPr>
            <w:tcW w:w="2161" w:type="dxa"/>
          </w:tcPr>
          <w:p w14:paraId="5CB6D0E9" w14:textId="286D16DD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3191" w:type="dxa"/>
          </w:tcPr>
          <w:p w14:paraId="6C795FF2" w14:textId="24138A82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56F4B" w14:paraId="1472486F" w14:textId="77777777">
        <w:tc>
          <w:tcPr>
            <w:tcW w:w="4219" w:type="dxa"/>
          </w:tcPr>
          <w:p w14:paraId="7110B794" w14:textId="1D58F712" w:rsidR="00856F4B" w:rsidRPr="00C16C2F" w:rsidRDefault="00C1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мобильного приложения для</w:t>
            </w:r>
            <w:r w:rsidR="00B4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смартфонов на базе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Android</w:t>
            </w:r>
            <w:r w:rsidRPr="00C1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295F90EB" w14:textId="48C4C786" w:rsidR="00856F4B" w:rsidRDefault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3191" w:type="dxa"/>
          </w:tcPr>
          <w:p w14:paraId="52474D6E" w14:textId="4C3D4275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</w:tc>
      </w:tr>
      <w:tr w:rsidR="00856F4B" w14:paraId="14139CC6" w14:textId="77777777">
        <w:tc>
          <w:tcPr>
            <w:tcW w:w="4219" w:type="dxa"/>
          </w:tcPr>
          <w:p w14:paraId="7F518B22" w14:textId="01348CFE" w:rsidR="00856F4B" w:rsidRPr="00B429F4" w:rsidRDefault="00B429F4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мобильного приложения для смартфоно</w:t>
            </w:r>
            <w:r w:rsidR="0063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iOS</w:t>
            </w:r>
          </w:p>
        </w:tc>
        <w:tc>
          <w:tcPr>
            <w:tcW w:w="2161" w:type="dxa"/>
          </w:tcPr>
          <w:p w14:paraId="76539C1F" w14:textId="0E8726BD" w:rsidR="00856F4B" w:rsidRDefault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 </w:t>
            </w:r>
          </w:p>
        </w:tc>
        <w:tc>
          <w:tcPr>
            <w:tcW w:w="3191" w:type="dxa"/>
          </w:tcPr>
          <w:p w14:paraId="00994C60" w14:textId="70A0FBB0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56F4B" w14:paraId="03B2C40F" w14:textId="77777777">
        <w:tc>
          <w:tcPr>
            <w:tcW w:w="4219" w:type="dxa"/>
          </w:tcPr>
          <w:p w14:paraId="4F721D9D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1" w:type="dxa"/>
          </w:tcPr>
          <w:p w14:paraId="67E6F287" w14:textId="32D54033" w:rsidR="00856F4B" w:rsidRDefault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3191" w:type="dxa"/>
          </w:tcPr>
          <w:p w14:paraId="21F30926" w14:textId="0DF19DB6" w:rsidR="00856F4B" w:rsidRDefault="00B42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</w:tc>
      </w:tr>
    </w:tbl>
    <w:p w14:paraId="7C183156" w14:textId="21E11FEA" w:rsidR="00B429F4" w:rsidRDefault="00B429F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29B1CB" w14:textId="77777777" w:rsidR="00856F4B" w:rsidRDefault="00336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Предполагаемая структура уставного капитала компании (в рамках стартап-проекта)</w:t>
      </w:r>
    </w:p>
    <w:tbl>
      <w:tblPr>
        <w:tblStyle w:val="a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02"/>
        <w:gridCol w:w="1950"/>
      </w:tblGrid>
      <w:tr w:rsidR="00856F4B" w14:paraId="7136AE9C" w14:textId="77777777">
        <w:tc>
          <w:tcPr>
            <w:tcW w:w="4219" w:type="dxa"/>
            <w:vMerge w:val="restart"/>
          </w:tcPr>
          <w:p w14:paraId="259694D6" w14:textId="77777777" w:rsidR="00856F4B" w:rsidRDefault="0085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D89249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 формирования стартапа</w:t>
            </w:r>
          </w:p>
        </w:tc>
        <w:tc>
          <w:tcPr>
            <w:tcW w:w="5352" w:type="dxa"/>
            <w:gridSpan w:val="2"/>
          </w:tcPr>
          <w:p w14:paraId="3B70CB5E" w14:textId="77777777" w:rsidR="00856F4B" w:rsidRDefault="0085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F4B" w14:paraId="71A32B4B" w14:textId="77777777">
        <w:tc>
          <w:tcPr>
            <w:tcW w:w="4219" w:type="dxa"/>
            <w:vMerge/>
          </w:tcPr>
          <w:p w14:paraId="59D5923A" w14:textId="77777777" w:rsidR="00856F4B" w:rsidRDefault="0085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57A923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доли, руб.</w:t>
            </w:r>
          </w:p>
        </w:tc>
        <w:tc>
          <w:tcPr>
            <w:tcW w:w="1950" w:type="dxa"/>
          </w:tcPr>
          <w:p w14:paraId="4B009D66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6F4B" w14:paraId="1551AE50" w14:textId="77777777">
        <w:tc>
          <w:tcPr>
            <w:tcW w:w="4219" w:type="dxa"/>
          </w:tcPr>
          <w:p w14:paraId="4B3348A6" w14:textId="77777777" w:rsidR="00856F4B" w:rsidRPr="00672F6D" w:rsidRDefault="0088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Сергей Александрович</w:t>
            </w:r>
          </w:p>
          <w:p w14:paraId="580A3D31" w14:textId="4A7188ED" w:rsidR="00672F6D" w:rsidRDefault="00A4638E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Телеш Валентина Андреевна</w:t>
            </w:r>
          </w:p>
        </w:tc>
        <w:tc>
          <w:tcPr>
            <w:tcW w:w="3402" w:type="dxa"/>
          </w:tcPr>
          <w:p w14:paraId="1BDA607D" w14:textId="40031AF2" w:rsidR="008824D8" w:rsidRDefault="006357C9" w:rsidP="0088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тыс. руб.</w:t>
            </w:r>
          </w:p>
          <w:p w14:paraId="57010F1C" w14:textId="193A6D73" w:rsidR="00672F6D" w:rsidRDefault="000075AC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7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950" w:type="dxa"/>
          </w:tcPr>
          <w:p w14:paraId="5EAD909E" w14:textId="1E825E03" w:rsidR="008824D8" w:rsidRDefault="006357C9" w:rsidP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8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4FB2B189" w14:textId="79FEBEAA" w:rsidR="00856F4B" w:rsidRDefault="000075AC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56F4B" w14:paraId="0C442288" w14:textId="77777777">
        <w:tc>
          <w:tcPr>
            <w:tcW w:w="4219" w:type="dxa"/>
          </w:tcPr>
          <w:p w14:paraId="7998E8DC" w14:textId="77777777" w:rsidR="00856F4B" w:rsidRDefault="0033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14:paraId="7A2A29CB" w14:textId="4EE48D11" w:rsidR="00856F4B" w:rsidRDefault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3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50" w:type="dxa"/>
          </w:tcPr>
          <w:p w14:paraId="3E9243E9" w14:textId="77777777" w:rsidR="00856F4B" w:rsidRDefault="00336F3E" w:rsidP="0067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14:paraId="568FCB01" w14:textId="0C59ED57" w:rsidR="008824D8" w:rsidRDefault="008824D8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ED6990" w14:textId="4D3FE2A7" w:rsidR="00856F4B" w:rsidRDefault="00336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стартап-проекта</w:t>
      </w: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638"/>
        <w:gridCol w:w="1220"/>
        <w:gridCol w:w="2168"/>
        <w:gridCol w:w="2483"/>
      </w:tblGrid>
      <w:tr w:rsidR="00856F4B" w14:paraId="78099B3D" w14:textId="77777777" w:rsidTr="006357C9">
        <w:trPr>
          <w:tblHeader/>
        </w:trPr>
        <w:tc>
          <w:tcPr>
            <w:tcW w:w="2062" w:type="dxa"/>
          </w:tcPr>
          <w:p w14:paraId="2AF78EF5" w14:textId="77777777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638" w:type="dxa"/>
          </w:tcPr>
          <w:p w14:paraId="76341814" w14:textId="77777777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220" w:type="dxa"/>
          </w:tcPr>
          <w:p w14:paraId="478CB79E" w14:textId="77777777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Контакты</w:t>
            </w:r>
          </w:p>
        </w:tc>
        <w:tc>
          <w:tcPr>
            <w:tcW w:w="2168" w:type="dxa"/>
          </w:tcPr>
          <w:p w14:paraId="7C6D0814" w14:textId="77777777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Выполняемые работы в проекте</w:t>
            </w:r>
          </w:p>
        </w:tc>
        <w:tc>
          <w:tcPr>
            <w:tcW w:w="2483" w:type="dxa"/>
          </w:tcPr>
          <w:p w14:paraId="7DDBE5BE" w14:textId="77777777" w:rsidR="00856F4B" w:rsidRDefault="00336F3E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Образование/опыт работы</w:t>
            </w:r>
          </w:p>
        </w:tc>
      </w:tr>
      <w:tr w:rsidR="00856F4B" w14:paraId="347EF4AE" w14:textId="77777777">
        <w:tc>
          <w:tcPr>
            <w:tcW w:w="2062" w:type="dxa"/>
          </w:tcPr>
          <w:p w14:paraId="23955EAF" w14:textId="75AD2BB2" w:rsidR="00856F4B" w:rsidRDefault="008824D8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Сергей Александрович</w:t>
            </w:r>
          </w:p>
          <w:p w14:paraId="345E2C3A" w14:textId="77777777" w:rsidR="00856F4B" w:rsidRDefault="00856F4B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14:paraId="1BD37FF2" w14:textId="5EB7D87E" w:rsidR="00856F4B" w:rsidRDefault="00672F6D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</w:t>
            </w:r>
            <w:r w:rsidR="008824D8">
              <w:rPr>
                <w:rFonts w:ascii="Times New Roman" w:eastAsia="Times New Roman" w:hAnsi="Times New Roman" w:cs="Times New Roman"/>
                <w:color w:val="000000"/>
              </w:rPr>
              <w:t xml:space="preserve"> группы ИВТ-49Д</w:t>
            </w:r>
          </w:p>
        </w:tc>
        <w:tc>
          <w:tcPr>
            <w:tcW w:w="1220" w:type="dxa"/>
          </w:tcPr>
          <w:p w14:paraId="1BE01659" w14:textId="10317397" w:rsidR="00856F4B" w:rsidRDefault="008824D8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+7-912-279-51-40</w:t>
            </w:r>
          </w:p>
        </w:tc>
        <w:tc>
          <w:tcPr>
            <w:tcW w:w="2168" w:type="dxa"/>
          </w:tcPr>
          <w:p w14:paraId="7EC606FB" w14:textId="72225E8A" w:rsidR="00856F4B" w:rsidRDefault="00E75220" w:rsidP="00007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всей системы, </w:t>
            </w:r>
            <w:r w:rsidR="000075AC">
              <w:rPr>
                <w:rFonts w:ascii="Times New Roman" w:eastAsia="Times New Roman" w:hAnsi="Times New Roman" w:cs="Times New Roman"/>
                <w:color w:val="000000"/>
              </w:rPr>
              <w:t>составление требований и другой документации к ПО</w:t>
            </w:r>
          </w:p>
        </w:tc>
        <w:tc>
          <w:tcPr>
            <w:tcW w:w="2483" w:type="dxa"/>
          </w:tcPr>
          <w:p w14:paraId="1901E460" w14:textId="233153F2" w:rsidR="00672F6D" w:rsidRDefault="00E75220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в ТИ НИЯУ МИФИ</w:t>
            </w:r>
            <w:r w:rsidR="00672F6D">
              <w:rPr>
                <w:rFonts w:ascii="Times New Roman" w:eastAsia="Times New Roman" w:hAnsi="Times New Roman" w:cs="Times New Roman"/>
                <w:color w:val="000000"/>
              </w:rPr>
              <w:t xml:space="preserve"> (4 курс</w:t>
            </w:r>
            <w:r w:rsidR="006357C9">
              <w:rPr>
                <w:rFonts w:ascii="Times New Roman" w:eastAsia="Times New Roman" w:hAnsi="Times New Roman" w:cs="Times New Roman"/>
                <w:color w:val="000000"/>
              </w:rPr>
              <w:t>, бакалавриат</w:t>
            </w:r>
            <w:r w:rsidR="00672F6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E06C34C" w14:textId="0E4A5449" w:rsidR="00856F4B" w:rsidRDefault="00B8774F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администратор</w:t>
            </w:r>
            <w:r w:rsidR="006357C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года</w:t>
            </w:r>
          </w:p>
        </w:tc>
      </w:tr>
      <w:tr w:rsidR="006357C9" w14:paraId="414B24D7" w14:textId="77777777">
        <w:tc>
          <w:tcPr>
            <w:tcW w:w="2062" w:type="dxa"/>
          </w:tcPr>
          <w:p w14:paraId="75D19683" w14:textId="5DC5E1CE" w:rsidR="006357C9" w:rsidRDefault="00EF389C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Телеш Валентина Андреевна</w:t>
            </w:r>
          </w:p>
        </w:tc>
        <w:tc>
          <w:tcPr>
            <w:tcW w:w="1638" w:type="dxa"/>
          </w:tcPr>
          <w:p w14:paraId="04880964" w14:textId="3687E823" w:rsidR="006357C9" w:rsidRDefault="006357C9" w:rsidP="00EF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 группы </w:t>
            </w:r>
            <w:r w:rsidR="00EF389C">
              <w:rPr>
                <w:rFonts w:ascii="Times New Roman" w:eastAsia="Times New Roman" w:hAnsi="Times New Roman" w:cs="Times New Roman"/>
                <w:color w:val="000000"/>
              </w:rPr>
              <w:t>ИВТ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-21Д</w:t>
            </w:r>
          </w:p>
        </w:tc>
        <w:tc>
          <w:tcPr>
            <w:tcW w:w="1220" w:type="dxa"/>
          </w:tcPr>
          <w:p w14:paraId="71DD0715" w14:textId="64832ABC" w:rsidR="006357C9" w:rsidRDefault="006357C9" w:rsidP="00EF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7C9">
              <w:rPr>
                <w:rFonts w:ascii="Times New Roman" w:eastAsia="Times New Roman" w:hAnsi="Times New Roman" w:cs="Times New Roman"/>
                <w:color w:val="000000"/>
              </w:rPr>
              <w:t>+7</w:t>
            </w:r>
            <w:r w:rsidR="00EF389C">
              <w:rPr>
                <w:rFonts w:ascii="Times New Roman" w:eastAsia="Times New Roman" w:hAnsi="Times New Roman" w:cs="Times New Roman"/>
                <w:color w:val="000000"/>
              </w:rPr>
              <w:t>-922-617-75-21</w:t>
            </w:r>
          </w:p>
        </w:tc>
        <w:tc>
          <w:tcPr>
            <w:tcW w:w="2168" w:type="dxa"/>
          </w:tcPr>
          <w:p w14:paraId="4765B4F4" w14:textId="15D42083" w:rsidR="006357C9" w:rsidRDefault="006357C9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2483" w:type="dxa"/>
          </w:tcPr>
          <w:p w14:paraId="3C9A3F25" w14:textId="316B848F" w:rsidR="006357C9" w:rsidRDefault="006357C9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в ТИ НИЯУ МИФИ (2 курс, бакалавриат)</w:t>
            </w:r>
          </w:p>
          <w:p w14:paraId="23DBC617" w14:textId="77777777" w:rsidR="006357C9" w:rsidRDefault="006357C9" w:rsidP="00635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C2673A2" w14:textId="77777777" w:rsidR="00856F4B" w:rsidRDefault="00856F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7A2EDEFF" w14:textId="77777777" w:rsidR="00856F4B" w:rsidRDefault="00856F4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56F4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48CC" w14:textId="77777777" w:rsidR="009A040D" w:rsidRDefault="009A040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E4E44C" w14:textId="77777777" w:rsidR="009A040D" w:rsidRDefault="009A04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726" w14:textId="61FF9CBB" w:rsidR="00856F4B" w:rsidRDefault="00336F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389C">
      <w:rPr>
        <w:noProof/>
        <w:color w:val="000000"/>
      </w:rPr>
      <w:t>5</w:t>
    </w:r>
    <w:r>
      <w:rPr>
        <w:color w:val="000000"/>
      </w:rPr>
      <w:fldChar w:fldCharType="end"/>
    </w:r>
  </w:p>
  <w:p w14:paraId="36816196" w14:textId="77777777" w:rsidR="00856F4B" w:rsidRDefault="00856F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83B5" w14:textId="77777777" w:rsidR="009A040D" w:rsidRDefault="009A04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B3FF99" w14:textId="77777777" w:rsidR="009A040D" w:rsidRDefault="009A040D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F2A"/>
    <w:multiLevelType w:val="multilevel"/>
    <w:tmpl w:val="88F0E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9335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B"/>
    <w:rsid w:val="000075AC"/>
    <w:rsid w:val="00081A3C"/>
    <w:rsid w:val="001830B0"/>
    <w:rsid w:val="002703BD"/>
    <w:rsid w:val="002C6996"/>
    <w:rsid w:val="00336F3E"/>
    <w:rsid w:val="00352464"/>
    <w:rsid w:val="003E5B63"/>
    <w:rsid w:val="00537238"/>
    <w:rsid w:val="005D757C"/>
    <w:rsid w:val="006357C9"/>
    <w:rsid w:val="00672F6D"/>
    <w:rsid w:val="006F38C6"/>
    <w:rsid w:val="00830E46"/>
    <w:rsid w:val="00856F4B"/>
    <w:rsid w:val="008824D8"/>
    <w:rsid w:val="008E40A9"/>
    <w:rsid w:val="009A040D"/>
    <w:rsid w:val="009A2540"/>
    <w:rsid w:val="00A205B0"/>
    <w:rsid w:val="00A4638E"/>
    <w:rsid w:val="00AC1845"/>
    <w:rsid w:val="00B00C06"/>
    <w:rsid w:val="00B429F4"/>
    <w:rsid w:val="00B8774F"/>
    <w:rsid w:val="00C16C2F"/>
    <w:rsid w:val="00D16FE5"/>
    <w:rsid w:val="00D46CBA"/>
    <w:rsid w:val="00E45F15"/>
    <w:rsid w:val="00E75220"/>
    <w:rsid w:val="00EF389C"/>
    <w:rsid w:val="00F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248"/>
  <w15:docId w15:val="{6BBB4FD0-E6CE-4804-9FC2-EAA8959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E5B6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Kuznetsov</dc:creator>
  <cp:lastModifiedBy>Sergey Kuznetsov</cp:lastModifiedBy>
  <cp:revision>7</cp:revision>
  <dcterms:created xsi:type="dcterms:W3CDTF">2022-11-30T08:33:00Z</dcterms:created>
  <dcterms:modified xsi:type="dcterms:W3CDTF">2022-12-02T10:23:00Z</dcterms:modified>
</cp:coreProperties>
</file>